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CED" w:rsidRPr="00AB7DE9" w:rsidRDefault="00AB2463" w:rsidP="00365CED">
      <w:pPr>
        <w:pStyle w:val="a5"/>
        <w:rPr>
          <w:b/>
        </w:rPr>
      </w:pPr>
      <w:bookmarkStart w:id="0" w:name="_GoBack"/>
      <w:bookmarkEnd w:id="0"/>
      <w:r>
        <w:rPr>
          <w:b/>
        </w:rPr>
        <w:t xml:space="preserve"> </w:t>
      </w:r>
      <w:r w:rsidR="00365CED" w:rsidRPr="00AB7DE9">
        <w:rPr>
          <w:b/>
          <w:noProof/>
        </w:rPr>
        <w:t xml:space="preserve"> </w:t>
      </w:r>
      <w:r w:rsidR="00365CED">
        <w:rPr>
          <w:b/>
          <w:noProof/>
        </w:rPr>
        <w:t xml:space="preserve">      </w:t>
      </w:r>
      <w:r w:rsidR="001C27F5" w:rsidRPr="001C27F5">
        <w:rPr>
          <w:b/>
          <w:noProof/>
          <w:lang w:eastAsia="el-GR"/>
        </w:rPr>
        <w:drawing>
          <wp:inline distT="0" distB="0" distL="0" distR="0">
            <wp:extent cx="1057275" cy="846058"/>
            <wp:effectExtent l="19050" t="0" r="9525" b="0"/>
            <wp:docPr id="2" name="0 - Εικόνα" descr="LOGO_amfiklias-elat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fiklias-elatias.jpg"/>
                    <pic:cNvPicPr/>
                  </pic:nvPicPr>
                  <pic:blipFill>
                    <a:blip r:embed="rId5" cstate="print"/>
                    <a:stretch>
                      <a:fillRect/>
                    </a:stretch>
                  </pic:blipFill>
                  <pic:spPr>
                    <a:xfrm>
                      <a:off x="0" y="0"/>
                      <a:ext cx="1057275" cy="846058"/>
                    </a:xfrm>
                    <a:prstGeom prst="rect">
                      <a:avLst/>
                    </a:prstGeom>
                  </pic:spPr>
                </pic:pic>
              </a:graphicData>
            </a:graphic>
          </wp:inline>
        </w:drawing>
      </w:r>
      <w:r w:rsidR="00365CED">
        <w:rPr>
          <w:b/>
          <w:noProof/>
        </w:rPr>
        <w:t xml:space="preserve"> </w:t>
      </w:r>
      <w:r w:rsidR="00365CED" w:rsidRPr="00AB7DE9">
        <w:rPr>
          <w:b/>
          <w:noProof/>
        </w:rPr>
        <w:t xml:space="preserve">     </w:t>
      </w:r>
      <w:r w:rsidR="00365CED" w:rsidRPr="00AB7DE9">
        <w:rPr>
          <w:b/>
        </w:rPr>
        <w:t xml:space="preserve">                                                              </w:t>
      </w:r>
    </w:p>
    <w:p w:rsidR="00365CED" w:rsidRPr="00F727F2" w:rsidRDefault="00365CED" w:rsidP="00365CED">
      <w:pPr>
        <w:pStyle w:val="a5"/>
        <w:rPr>
          <w:b/>
        </w:rPr>
      </w:pPr>
      <w:r w:rsidRPr="00AB7DE9">
        <w:rPr>
          <w:b/>
        </w:rPr>
        <w:t xml:space="preserve">ΕΛΛΗΝΙΚΗ ΔΗΜΟΚΡΑΤΙΑ                                                               </w:t>
      </w:r>
      <w:r>
        <w:rPr>
          <w:b/>
        </w:rPr>
        <w:t xml:space="preserve">                            </w:t>
      </w:r>
      <w:r w:rsidRPr="00AB7DE9">
        <w:rPr>
          <w:b/>
        </w:rPr>
        <w:t xml:space="preserve">Κάτω Τιθορέα, </w:t>
      </w:r>
      <w:r w:rsidRPr="0087294E">
        <w:rPr>
          <w:rFonts w:eastAsia="Times New Roman" w:cstheme="minorHAnsi"/>
          <w:b/>
          <w:color w:val="212529"/>
          <w:lang w:eastAsia="el-GR"/>
        </w:rPr>
        <w:t>1</w:t>
      </w:r>
      <w:r>
        <w:rPr>
          <w:rFonts w:eastAsia="Times New Roman" w:cstheme="minorHAnsi"/>
          <w:b/>
          <w:color w:val="212529"/>
          <w:lang w:eastAsia="el-GR"/>
        </w:rPr>
        <w:t>8</w:t>
      </w:r>
      <w:r w:rsidRPr="0087294E">
        <w:rPr>
          <w:rFonts w:eastAsia="Times New Roman" w:cstheme="minorHAnsi"/>
          <w:b/>
          <w:color w:val="212529"/>
          <w:lang w:eastAsia="el-GR"/>
        </w:rPr>
        <w:t xml:space="preserve"> Ιουνίου</w:t>
      </w:r>
      <w:r w:rsidRPr="002B326A">
        <w:rPr>
          <w:rFonts w:eastAsia="Times New Roman" w:cstheme="minorHAnsi"/>
          <w:b/>
          <w:color w:val="212529"/>
          <w:lang w:eastAsia="el-GR"/>
        </w:rPr>
        <w:t xml:space="preserve"> 2021</w:t>
      </w:r>
    </w:p>
    <w:p w:rsidR="00365CED" w:rsidRPr="00AB7DE9" w:rsidRDefault="00365CED" w:rsidP="00365CED">
      <w:pPr>
        <w:pStyle w:val="a5"/>
        <w:rPr>
          <w:b/>
        </w:rPr>
      </w:pPr>
      <w:r w:rsidRPr="00AB7DE9">
        <w:rPr>
          <w:b/>
        </w:rPr>
        <w:t xml:space="preserve">ΠΕΡΙΦΕΡΕΙΑΚΗ ΕΝΟΤΗΤΑ ΦΘΙΩΤΙΔΑΣ         </w:t>
      </w:r>
      <w:r w:rsidRPr="00AB7DE9">
        <w:rPr>
          <w:b/>
        </w:rPr>
        <w:tab/>
        <w:t xml:space="preserve"> </w:t>
      </w:r>
    </w:p>
    <w:p w:rsidR="00365CED" w:rsidRPr="00AB7DE9" w:rsidRDefault="00365CED" w:rsidP="00365CED">
      <w:pPr>
        <w:pStyle w:val="a5"/>
        <w:rPr>
          <w:b/>
        </w:rPr>
      </w:pPr>
      <w:r w:rsidRPr="00AB7DE9">
        <w:rPr>
          <w:b/>
        </w:rPr>
        <w:t xml:space="preserve">ΔΗΜΟΣ ΑΜΦΙΚΛΕΙΑΣ-ΕΛΑΤΕΙΑΣ </w:t>
      </w:r>
    </w:p>
    <w:p w:rsidR="00365CED" w:rsidRPr="00AB7DE9" w:rsidRDefault="00365CED" w:rsidP="00365CED">
      <w:pPr>
        <w:pStyle w:val="a5"/>
        <w:rPr>
          <w:b/>
        </w:rPr>
      </w:pPr>
      <w:r w:rsidRPr="00AB7DE9">
        <w:rPr>
          <w:b/>
        </w:rPr>
        <w:t xml:space="preserve">ΓΡΑΦΕΙΟ ΔΗΜΑΡΧΟΥ                        </w:t>
      </w:r>
    </w:p>
    <w:p w:rsidR="002147D2" w:rsidRDefault="002147D2" w:rsidP="00365CED">
      <w:pPr>
        <w:pStyle w:val="a5"/>
        <w:rPr>
          <w:b/>
        </w:rPr>
      </w:pPr>
    </w:p>
    <w:p w:rsidR="00365CED" w:rsidRDefault="00365CED" w:rsidP="00FC3F71">
      <w:pPr>
        <w:spacing w:after="0"/>
        <w:jc w:val="center"/>
        <w:rPr>
          <w:rFonts w:eastAsia="Times New Roman" w:cstheme="minorHAnsi"/>
          <w:b/>
          <w:color w:val="212529"/>
          <w:sz w:val="24"/>
          <w:szCs w:val="24"/>
          <w:u w:val="single"/>
          <w:lang w:eastAsia="el-GR"/>
        </w:rPr>
      </w:pPr>
    </w:p>
    <w:p w:rsidR="002B326A" w:rsidRDefault="00335816" w:rsidP="00FC3F71">
      <w:pPr>
        <w:spacing w:after="0"/>
        <w:jc w:val="center"/>
        <w:rPr>
          <w:rFonts w:eastAsia="Times New Roman" w:cstheme="minorHAnsi"/>
          <w:b/>
          <w:color w:val="212529"/>
          <w:sz w:val="24"/>
          <w:szCs w:val="24"/>
          <w:u w:val="single"/>
          <w:lang w:eastAsia="el-GR"/>
        </w:rPr>
      </w:pPr>
      <w:r w:rsidRPr="00674D0E">
        <w:rPr>
          <w:rFonts w:eastAsia="Times New Roman" w:cstheme="minorHAnsi"/>
          <w:b/>
          <w:color w:val="212529"/>
          <w:sz w:val="24"/>
          <w:szCs w:val="24"/>
          <w:u w:val="single"/>
          <w:lang w:eastAsia="el-GR"/>
        </w:rPr>
        <w:t>ΔΕΛΤΙΟ ΤΥΠΟΥ</w:t>
      </w:r>
    </w:p>
    <w:p w:rsidR="00FC3F71" w:rsidRPr="002B326A" w:rsidRDefault="00FC3F71" w:rsidP="00FC3F71">
      <w:pPr>
        <w:spacing w:after="0"/>
        <w:jc w:val="center"/>
        <w:rPr>
          <w:rFonts w:eastAsia="Times New Roman" w:cstheme="minorHAnsi"/>
          <w:b/>
          <w:color w:val="212529"/>
          <w:sz w:val="24"/>
          <w:szCs w:val="24"/>
          <w:u w:val="single"/>
          <w:lang w:eastAsia="el-GR"/>
        </w:rPr>
      </w:pPr>
    </w:p>
    <w:p w:rsidR="002B326A" w:rsidRDefault="00335816" w:rsidP="00674D0E">
      <w:pPr>
        <w:spacing w:after="0" w:line="240" w:lineRule="auto"/>
        <w:jc w:val="center"/>
        <w:rPr>
          <w:rFonts w:eastAsia="Times New Roman" w:cstheme="minorHAnsi"/>
          <w:b/>
          <w:bCs/>
          <w:color w:val="212529"/>
          <w:lang w:eastAsia="el-GR"/>
        </w:rPr>
      </w:pPr>
      <w:r w:rsidRPr="00335816">
        <w:rPr>
          <w:rFonts w:eastAsia="Times New Roman" w:cstheme="minorHAnsi"/>
          <w:b/>
          <w:bCs/>
          <w:color w:val="212529"/>
          <w:lang w:eastAsia="el-GR"/>
        </w:rPr>
        <w:t xml:space="preserve">Θέμα: </w:t>
      </w:r>
      <w:r w:rsidR="00AB2463">
        <w:rPr>
          <w:rFonts w:eastAsia="Times New Roman" w:cstheme="minorHAnsi"/>
          <w:b/>
          <w:bCs/>
          <w:color w:val="212529"/>
          <w:lang w:eastAsia="el-GR"/>
        </w:rPr>
        <w:t xml:space="preserve">Έναρξη λειτουργίας </w:t>
      </w:r>
      <w:r w:rsidR="00FE7D9A">
        <w:rPr>
          <w:rFonts w:eastAsia="Times New Roman" w:cstheme="minorHAnsi"/>
          <w:b/>
          <w:bCs/>
          <w:color w:val="212529"/>
          <w:lang w:eastAsia="el-GR"/>
        </w:rPr>
        <w:t xml:space="preserve">Κέντρων Δημιουργικής Απασχόλησης </w:t>
      </w:r>
      <w:r w:rsidR="00AB2463">
        <w:rPr>
          <w:rFonts w:eastAsia="Times New Roman" w:cstheme="minorHAnsi"/>
          <w:b/>
          <w:bCs/>
          <w:color w:val="212529"/>
          <w:lang w:eastAsia="el-GR"/>
        </w:rPr>
        <w:t>στον Δήμο</w:t>
      </w:r>
      <w:r w:rsidR="002B326A" w:rsidRPr="00335816">
        <w:rPr>
          <w:rFonts w:eastAsia="Times New Roman" w:cstheme="minorHAnsi"/>
          <w:b/>
          <w:bCs/>
          <w:color w:val="212529"/>
          <w:lang w:eastAsia="el-GR"/>
        </w:rPr>
        <w:t xml:space="preserve"> </w:t>
      </w:r>
      <w:r w:rsidRPr="00335816">
        <w:rPr>
          <w:rFonts w:eastAsia="Times New Roman" w:cstheme="minorHAnsi"/>
          <w:b/>
          <w:bCs/>
          <w:color w:val="212529"/>
          <w:lang w:eastAsia="el-GR"/>
        </w:rPr>
        <w:t>Αμφίκλειας - Ελάτειας</w:t>
      </w:r>
      <w:r w:rsidR="002B326A" w:rsidRPr="00335816">
        <w:rPr>
          <w:rFonts w:eastAsia="Times New Roman" w:cstheme="minorHAnsi"/>
          <w:b/>
          <w:bCs/>
          <w:color w:val="212529"/>
          <w:lang w:eastAsia="el-GR"/>
        </w:rPr>
        <w:t xml:space="preserve"> </w:t>
      </w:r>
    </w:p>
    <w:p w:rsidR="00674D0E" w:rsidRPr="002B326A" w:rsidRDefault="00674D0E" w:rsidP="00674D0E">
      <w:pPr>
        <w:spacing w:after="0" w:line="360" w:lineRule="auto"/>
        <w:jc w:val="center"/>
        <w:rPr>
          <w:rFonts w:eastAsia="Times New Roman" w:cstheme="minorHAnsi"/>
          <w:color w:val="212529"/>
          <w:lang w:eastAsia="el-GR"/>
        </w:rPr>
      </w:pPr>
    </w:p>
    <w:p w:rsidR="00746C92" w:rsidRDefault="002B326A" w:rsidP="00FE7D9A">
      <w:pPr>
        <w:spacing w:after="100" w:afterAutospacing="1" w:line="240" w:lineRule="auto"/>
        <w:jc w:val="both"/>
        <w:rPr>
          <w:rFonts w:eastAsia="Times New Roman" w:cstheme="minorHAnsi"/>
          <w:color w:val="212529"/>
          <w:lang w:eastAsia="el-GR"/>
        </w:rPr>
      </w:pPr>
      <w:r w:rsidRPr="002B326A">
        <w:rPr>
          <w:rFonts w:eastAsia="Times New Roman" w:cstheme="minorHAnsi"/>
          <w:color w:val="212529"/>
          <w:lang w:eastAsia="el-GR"/>
        </w:rPr>
        <w:t> </w:t>
      </w:r>
      <w:r w:rsidR="00674D0E">
        <w:rPr>
          <w:rFonts w:eastAsia="Times New Roman" w:cstheme="minorHAnsi"/>
          <w:color w:val="212529"/>
          <w:lang w:eastAsia="el-GR"/>
        </w:rPr>
        <w:tab/>
      </w:r>
      <w:r w:rsidR="00FE7D9A">
        <w:rPr>
          <w:rFonts w:eastAsia="Times New Roman" w:cstheme="minorHAnsi"/>
          <w:color w:val="212529"/>
          <w:lang w:eastAsia="el-GR"/>
        </w:rPr>
        <w:t xml:space="preserve">Ο Δήμος Αμφίκλειας </w:t>
      </w:r>
      <w:r w:rsidR="00234BDA">
        <w:rPr>
          <w:rFonts w:eastAsia="Times New Roman" w:cstheme="minorHAnsi"/>
          <w:color w:val="212529"/>
          <w:lang w:eastAsia="el-GR"/>
        </w:rPr>
        <w:t>–</w:t>
      </w:r>
      <w:r w:rsidR="00FE7D9A">
        <w:rPr>
          <w:rFonts w:eastAsia="Times New Roman" w:cstheme="minorHAnsi"/>
          <w:color w:val="212529"/>
          <w:lang w:eastAsia="el-GR"/>
        </w:rPr>
        <w:t xml:space="preserve"> Ελάτειας</w:t>
      </w:r>
      <w:r w:rsidR="00234BDA">
        <w:rPr>
          <w:rFonts w:eastAsia="Times New Roman" w:cstheme="minorHAnsi"/>
          <w:color w:val="212529"/>
          <w:lang w:eastAsia="el-GR"/>
        </w:rPr>
        <w:t xml:space="preserve"> αφουγκραζόμενος τις ανάγκες της κοινωνίας και επιθυμώντας να εξασφαλίσει στους γονείς τη δυνατότητα να στέλνουν τα παιδιά τους σε πρότυπους χώρους, όπου θα απασχολούνται </w:t>
      </w:r>
      <w:r w:rsidR="00234BDA" w:rsidRPr="00E71CE1">
        <w:rPr>
          <w:rFonts w:eastAsia="Times New Roman" w:cstheme="minorHAnsi"/>
          <w:b/>
          <w:color w:val="212529"/>
          <w:u w:val="single"/>
          <w:lang w:eastAsia="el-GR"/>
        </w:rPr>
        <w:t>ΔΩΡΕΑΝ</w:t>
      </w:r>
      <w:r w:rsidR="00234BDA">
        <w:rPr>
          <w:rFonts w:eastAsia="Times New Roman" w:cstheme="minorHAnsi"/>
          <w:color w:val="212529"/>
          <w:lang w:eastAsia="el-GR"/>
        </w:rPr>
        <w:t xml:space="preserve"> με ασφαλή και δημιουργικό τρόπο</w:t>
      </w:r>
      <w:r w:rsidR="003E4ACC">
        <w:rPr>
          <w:rFonts w:eastAsia="Times New Roman" w:cstheme="minorHAnsi"/>
          <w:color w:val="212529"/>
          <w:lang w:eastAsia="el-GR"/>
        </w:rPr>
        <w:t xml:space="preserve"> κατά τις απογευματινές ώρες</w:t>
      </w:r>
      <w:r w:rsidR="00234BDA">
        <w:rPr>
          <w:rFonts w:eastAsia="Times New Roman" w:cstheme="minorHAnsi"/>
          <w:color w:val="212529"/>
          <w:lang w:eastAsia="el-GR"/>
        </w:rPr>
        <w:t xml:space="preserve">, ξεκινά με τη νέα σχολική χρονιά τη λειτουργία </w:t>
      </w:r>
      <w:r w:rsidR="00103963" w:rsidRPr="00746C92">
        <w:rPr>
          <w:rFonts w:eastAsia="Times New Roman" w:cstheme="minorHAnsi"/>
          <w:b/>
          <w:color w:val="212529"/>
          <w:lang w:eastAsia="el-GR"/>
        </w:rPr>
        <w:t>Κέντρων Δημιουργικής Απασχόλησης</w:t>
      </w:r>
      <w:r w:rsidR="00103963">
        <w:rPr>
          <w:rFonts w:eastAsia="Times New Roman" w:cstheme="minorHAnsi"/>
          <w:color w:val="212529"/>
          <w:lang w:eastAsia="el-GR"/>
        </w:rPr>
        <w:t xml:space="preserve"> </w:t>
      </w:r>
      <w:r w:rsidR="00103963" w:rsidRPr="00E73EB0">
        <w:rPr>
          <w:rFonts w:eastAsia="Times New Roman" w:cstheme="minorHAnsi"/>
          <w:b/>
          <w:color w:val="212529"/>
          <w:lang w:eastAsia="el-GR"/>
        </w:rPr>
        <w:t>(</w:t>
      </w:r>
      <w:r w:rsidR="00234BDA" w:rsidRPr="00E73EB0">
        <w:rPr>
          <w:rFonts w:eastAsia="Times New Roman" w:cstheme="minorHAnsi"/>
          <w:b/>
          <w:color w:val="212529"/>
          <w:lang w:eastAsia="el-GR"/>
        </w:rPr>
        <w:t>ΚΔΑΠ</w:t>
      </w:r>
      <w:r w:rsidR="00103963" w:rsidRPr="00E73EB0">
        <w:rPr>
          <w:rFonts w:eastAsia="Times New Roman" w:cstheme="minorHAnsi"/>
          <w:b/>
          <w:color w:val="212529"/>
          <w:lang w:eastAsia="el-GR"/>
        </w:rPr>
        <w:t>)</w:t>
      </w:r>
      <w:r w:rsidR="00234BDA">
        <w:rPr>
          <w:rFonts w:eastAsia="Times New Roman" w:cstheme="minorHAnsi"/>
          <w:color w:val="212529"/>
          <w:lang w:eastAsia="el-GR"/>
        </w:rPr>
        <w:t xml:space="preserve"> </w:t>
      </w:r>
      <w:r w:rsidR="00E71CE1" w:rsidRPr="00746C92">
        <w:rPr>
          <w:rFonts w:eastAsia="Times New Roman" w:cstheme="minorHAnsi"/>
          <w:b/>
          <w:color w:val="212529"/>
          <w:lang w:eastAsia="el-GR"/>
        </w:rPr>
        <w:t xml:space="preserve">στους Παιδικούς </w:t>
      </w:r>
      <w:r w:rsidR="00746C92">
        <w:rPr>
          <w:rFonts w:eastAsia="Times New Roman" w:cstheme="minorHAnsi"/>
          <w:b/>
          <w:color w:val="212529"/>
          <w:lang w:eastAsia="el-GR"/>
        </w:rPr>
        <w:t>Σ</w:t>
      </w:r>
      <w:r w:rsidR="00E71CE1" w:rsidRPr="00746C92">
        <w:rPr>
          <w:rFonts w:eastAsia="Times New Roman" w:cstheme="minorHAnsi"/>
          <w:b/>
          <w:color w:val="212529"/>
          <w:lang w:eastAsia="el-GR"/>
        </w:rPr>
        <w:t>ταθμούς Αμφίκλειας, Ελάτειας και Κάτω Τιθορέας</w:t>
      </w:r>
      <w:r w:rsidR="00103963">
        <w:rPr>
          <w:rFonts w:eastAsia="Times New Roman" w:cstheme="minorHAnsi"/>
          <w:color w:val="212529"/>
          <w:lang w:eastAsia="el-GR"/>
        </w:rPr>
        <w:t xml:space="preserve">. </w:t>
      </w:r>
    </w:p>
    <w:p w:rsidR="00E31B28" w:rsidRDefault="00103963" w:rsidP="00F65F86">
      <w:pPr>
        <w:spacing w:after="100" w:afterAutospacing="1" w:line="240" w:lineRule="auto"/>
        <w:ind w:firstLine="720"/>
        <w:jc w:val="both"/>
        <w:rPr>
          <w:rFonts w:eastAsia="Times New Roman" w:cstheme="minorHAnsi"/>
          <w:color w:val="212529"/>
          <w:lang w:eastAsia="el-GR"/>
        </w:rPr>
      </w:pPr>
      <w:r>
        <w:rPr>
          <w:rFonts w:eastAsia="Times New Roman" w:cstheme="minorHAnsi"/>
          <w:color w:val="212529"/>
          <w:lang w:eastAsia="el-GR"/>
        </w:rPr>
        <w:t xml:space="preserve">Τα </w:t>
      </w:r>
      <w:r w:rsidRPr="00E73EB0">
        <w:rPr>
          <w:rFonts w:eastAsia="Times New Roman" w:cstheme="minorHAnsi"/>
          <w:b/>
          <w:color w:val="212529"/>
          <w:lang w:eastAsia="el-GR"/>
        </w:rPr>
        <w:t xml:space="preserve">ΚΔΑΠ </w:t>
      </w:r>
      <w:r>
        <w:rPr>
          <w:rFonts w:eastAsia="Times New Roman" w:cstheme="minorHAnsi"/>
          <w:color w:val="212529"/>
          <w:lang w:eastAsia="el-GR"/>
        </w:rPr>
        <w:t xml:space="preserve">είναι </w:t>
      </w:r>
      <w:r w:rsidRPr="00E73EB0">
        <w:rPr>
          <w:rFonts w:eastAsia="Times New Roman" w:cstheme="minorHAnsi"/>
          <w:b/>
          <w:color w:val="212529"/>
          <w:lang w:eastAsia="el-GR"/>
        </w:rPr>
        <w:t>δομές</w:t>
      </w:r>
      <w:r>
        <w:rPr>
          <w:rFonts w:eastAsia="Times New Roman" w:cstheme="minorHAnsi"/>
          <w:color w:val="212529"/>
          <w:lang w:eastAsia="el-GR"/>
        </w:rPr>
        <w:t xml:space="preserve">, όπου </w:t>
      </w:r>
      <w:r w:rsidRPr="00E71CE1">
        <w:rPr>
          <w:rFonts w:eastAsia="Times New Roman" w:cstheme="minorHAnsi"/>
          <w:b/>
          <w:color w:val="212529"/>
          <w:lang w:eastAsia="el-GR"/>
        </w:rPr>
        <w:t>παιδιά ηλικίας 5 έως 12 ετών</w:t>
      </w:r>
      <w:r>
        <w:rPr>
          <w:rFonts w:eastAsia="Times New Roman" w:cstheme="minorHAnsi"/>
          <w:color w:val="212529"/>
          <w:lang w:eastAsia="el-GR"/>
        </w:rPr>
        <w:t xml:space="preserve"> μπορούν να απασχοληθούν δημιουργικά</w:t>
      </w:r>
      <w:r w:rsidR="00E71CE1">
        <w:rPr>
          <w:rFonts w:eastAsia="Times New Roman" w:cstheme="minorHAnsi"/>
          <w:color w:val="212529"/>
          <w:lang w:eastAsia="el-GR"/>
        </w:rPr>
        <w:t xml:space="preserve"> και </w:t>
      </w:r>
      <w:r w:rsidR="00E71CE1" w:rsidRPr="00E71CE1">
        <w:rPr>
          <w:rFonts w:eastAsia="Times New Roman" w:cstheme="minorHAnsi"/>
          <w:b/>
          <w:color w:val="212529"/>
          <w:u w:val="single"/>
          <w:lang w:eastAsia="el-GR"/>
        </w:rPr>
        <w:t>ΔΩΡΕΑΝ</w:t>
      </w:r>
      <w:r w:rsidR="00F65F86">
        <w:rPr>
          <w:rFonts w:eastAsia="Times New Roman" w:cstheme="minorHAnsi"/>
          <w:color w:val="212529"/>
          <w:lang w:eastAsia="el-GR"/>
        </w:rPr>
        <w:t xml:space="preserve"> </w:t>
      </w:r>
      <w:r w:rsidR="00E71CE1">
        <w:rPr>
          <w:rFonts w:eastAsia="Times New Roman" w:cstheme="minorHAnsi"/>
          <w:color w:val="212529"/>
          <w:lang w:eastAsia="el-GR"/>
        </w:rPr>
        <w:t xml:space="preserve">σε διάφορες </w:t>
      </w:r>
      <w:r w:rsidR="00E71CE1" w:rsidRPr="00E71CE1">
        <w:rPr>
          <w:rFonts w:eastAsia="Times New Roman" w:cstheme="minorHAnsi"/>
          <w:b/>
          <w:color w:val="212529"/>
          <w:lang w:eastAsia="el-GR"/>
        </w:rPr>
        <w:t>αθλητικές και πολιτιστικές δραστηριότητες</w:t>
      </w:r>
      <w:r w:rsidR="0066540B">
        <w:rPr>
          <w:rFonts w:eastAsia="Times New Roman" w:cstheme="minorHAnsi"/>
          <w:color w:val="212529"/>
          <w:lang w:eastAsia="el-GR"/>
        </w:rPr>
        <w:t xml:space="preserve"> υψηλού επιπέδου</w:t>
      </w:r>
      <w:r w:rsidR="00746C92">
        <w:rPr>
          <w:rFonts w:eastAsia="Times New Roman" w:cstheme="minorHAnsi"/>
          <w:color w:val="212529"/>
          <w:lang w:eastAsia="el-GR"/>
        </w:rPr>
        <w:t xml:space="preserve"> </w:t>
      </w:r>
      <w:r w:rsidR="00746C92" w:rsidRPr="00746C92">
        <w:rPr>
          <w:rFonts w:eastAsia="Times New Roman" w:cstheme="minorHAnsi"/>
          <w:b/>
          <w:color w:val="212529"/>
          <w:lang w:eastAsia="el-GR"/>
        </w:rPr>
        <w:t>από εξειδικευμένους συνεργάτες</w:t>
      </w:r>
      <w:r w:rsidR="00746C92">
        <w:rPr>
          <w:rFonts w:eastAsia="Times New Roman" w:cstheme="minorHAnsi"/>
          <w:color w:val="212529"/>
          <w:lang w:eastAsia="el-GR"/>
        </w:rPr>
        <w:t xml:space="preserve"> που </w:t>
      </w:r>
      <w:r w:rsidR="00F65F86">
        <w:rPr>
          <w:rFonts w:eastAsia="Times New Roman" w:cstheme="minorHAnsi"/>
          <w:color w:val="212529"/>
          <w:lang w:eastAsia="el-GR"/>
        </w:rPr>
        <w:t>θ</w:t>
      </w:r>
      <w:r w:rsidR="00746C92">
        <w:rPr>
          <w:rFonts w:eastAsia="Times New Roman" w:cstheme="minorHAnsi"/>
          <w:color w:val="212529"/>
          <w:lang w:eastAsia="el-GR"/>
        </w:rPr>
        <w:t>α προσληφθούν</w:t>
      </w:r>
      <w:r w:rsidR="0066540B">
        <w:rPr>
          <w:rFonts w:eastAsia="Times New Roman" w:cstheme="minorHAnsi"/>
          <w:color w:val="212529"/>
          <w:lang w:eastAsia="el-GR"/>
        </w:rPr>
        <w:t>. Δεκτά μπορούν να γίνουν επίσης</w:t>
      </w:r>
      <w:r>
        <w:rPr>
          <w:rFonts w:eastAsia="Times New Roman" w:cstheme="minorHAnsi"/>
          <w:color w:val="212529"/>
          <w:lang w:eastAsia="el-GR"/>
        </w:rPr>
        <w:t xml:space="preserve"> </w:t>
      </w:r>
      <w:r w:rsidR="0066540B">
        <w:rPr>
          <w:rFonts w:eastAsia="Times New Roman" w:cstheme="minorHAnsi"/>
          <w:color w:val="212529"/>
          <w:lang w:eastAsia="el-GR"/>
        </w:rPr>
        <w:t xml:space="preserve">και παιδιά με ελαφριάς μορφής κινητικά ή αισθητηριακά προβλήματα. </w:t>
      </w:r>
      <w:r w:rsidR="00B86233">
        <w:rPr>
          <w:rFonts w:eastAsia="Times New Roman" w:cstheme="minorHAnsi"/>
          <w:color w:val="212529"/>
          <w:lang w:eastAsia="el-GR"/>
        </w:rPr>
        <w:t>Τα τμήματα θα δημιουργηθούν σύμφωνα με το ενδιαφέρον που θα εκδηλ</w:t>
      </w:r>
      <w:r w:rsidR="00E31B28">
        <w:rPr>
          <w:rFonts w:eastAsia="Times New Roman" w:cstheme="minorHAnsi"/>
          <w:color w:val="212529"/>
          <w:lang w:eastAsia="el-GR"/>
        </w:rPr>
        <w:t>ωθεί για κάθε μία δραστηριότητα.</w:t>
      </w:r>
    </w:p>
    <w:p w:rsidR="00E31B28" w:rsidRDefault="00E31B28" w:rsidP="00F65F86">
      <w:pPr>
        <w:spacing w:after="100" w:afterAutospacing="1" w:line="240" w:lineRule="auto"/>
        <w:ind w:firstLine="720"/>
        <w:jc w:val="both"/>
        <w:rPr>
          <w:rFonts w:eastAsia="Times New Roman" w:cstheme="minorHAnsi"/>
          <w:color w:val="212529"/>
          <w:lang w:eastAsia="el-GR"/>
        </w:rPr>
      </w:pPr>
      <w:r>
        <w:rPr>
          <w:rFonts w:eastAsia="Times New Roman" w:cstheme="minorHAnsi"/>
          <w:color w:val="212529"/>
          <w:lang w:eastAsia="el-GR"/>
        </w:rPr>
        <w:t>Ο</w:t>
      </w:r>
      <w:r w:rsidR="00B86233">
        <w:rPr>
          <w:rFonts w:eastAsia="Times New Roman" w:cstheme="minorHAnsi"/>
          <w:color w:val="212529"/>
          <w:lang w:eastAsia="el-GR"/>
        </w:rPr>
        <w:t xml:space="preserve">ι γονείς έχετε τη </w:t>
      </w:r>
      <w:r w:rsidR="00B86233" w:rsidRPr="006D47C1">
        <w:rPr>
          <w:rFonts w:eastAsia="Times New Roman" w:cstheme="minorHAnsi"/>
          <w:b/>
          <w:color w:val="212529"/>
          <w:lang w:eastAsia="el-GR"/>
        </w:rPr>
        <w:t>δυνατότητα επιλογής δραστηριοτήτων και ωρών</w:t>
      </w:r>
      <w:r w:rsidR="00B86233">
        <w:rPr>
          <w:rFonts w:eastAsia="Times New Roman" w:cstheme="minorHAnsi"/>
          <w:color w:val="212529"/>
          <w:lang w:eastAsia="el-GR"/>
        </w:rPr>
        <w:t xml:space="preserve"> ανάλογα με τα ενδιαφέροντα των παιδιών σας και το πρόγραμμά τους.</w:t>
      </w:r>
    </w:p>
    <w:p w:rsidR="00F65F86" w:rsidRPr="00B76C62" w:rsidRDefault="00E31B28" w:rsidP="00F65F86">
      <w:pPr>
        <w:spacing w:after="100" w:afterAutospacing="1" w:line="240" w:lineRule="auto"/>
        <w:ind w:firstLine="720"/>
        <w:jc w:val="both"/>
        <w:rPr>
          <w:rFonts w:eastAsia="Times New Roman" w:cstheme="minorHAnsi"/>
          <w:b/>
          <w:color w:val="212529"/>
          <w:lang w:eastAsia="el-GR"/>
        </w:rPr>
      </w:pPr>
      <w:r>
        <w:rPr>
          <w:rFonts w:eastAsia="Times New Roman" w:cstheme="minorHAnsi"/>
          <w:color w:val="212529"/>
          <w:lang w:eastAsia="el-GR"/>
        </w:rPr>
        <w:t xml:space="preserve">Τα ΚΔΑΠ θα λειτουργούν </w:t>
      </w:r>
      <w:r w:rsidR="00F65F86" w:rsidRPr="00B76C62">
        <w:rPr>
          <w:rFonts w:eastAsia="Times New Roman" w:cstheme="minorHAnsi"/>
          <w:b/>
          <w:color w:val="212529"/>
          <w:lang w:eastAsia="el-GR"/>
        </w:rPr>
        <w:t>4 ώρες ημερησίως</w:t>
      </w:r>
      <w:r w:rsidR="00102965">
        <w:rPr>
          <w:rFonts w:eastAsia="Times New Roman" w:cstheme="minorHAnsi"/>
          <w:b/>
          <w:color w:val="212529"/>
          <w:lang w:eastAsia="el-GR"/>
        </w:rPr>
        <w:t>,</w:t>
      </w:r>
      <w:r w:rsidR="00F65F86" w:rsidRPr="00B76C62">
        <w:rPr>
          <w:rFonts w:eastAsia="Times New Roman" w:cstheme="minorHAnsi"/>
          <w:b/>
          <w:color w:val="212529"/>
          <w:lang w:eastAsia="el-GR"/>
        </w:rPr>
        <w:t xml:space="preserve"> </w:t>
      </w:r>
      <w:r>
        <w:rPr>
          <w:rFonts w:eastAsia="Times New Roman" w:cstheme="minorHAnsi"/>
          <w:b/>
          <w:color w:val="212529"/>
          <w:lang w:eastAsia="el-GR"/>
        </w:rPr>
        <w:t xml:space="preserve">πέντε ημέρες την εβδομάδα </w:t>
      </w:r>
      <w:r w:rsidR="00F65F86" w:rsidRPr="00B76C62">
        <w:rPr>
          <w:rFonts w:eastAsia="Times New Roman" w:cstheme="minorHAnsi"/>
          <w:b/>
          <w:color w:val="212529"/>
          <w:lang w:eastAsia="el-GR"/>
        </w:rPr>
        <w:t xml:space="preserve">και </w:t>
      </w:r>
      <w:r w:rsidR="00F65F86" w:rsidRPr="00B76C62">
        <w:rPr>
          <w:rFonts w:eastAsia="Times New Roman" w:cstheme="minorHAnsi"/>
          <w:b/>
          <w:color w:val="212529"/>
          <w:u w:val="single"/>
          <w:lang w:eastAsia="el-GR"/>
        </w:rPr>
        <w:t>ΜΟΝΟ</w:t>
      </w:r>
      <w:r w:rsidR="00F65F86" w:rsidRPr="00B76C62">
        <w:rPr>
          <w:rFonts w:eastAsia="Times New Roman" w:cstheme="minorHAnsi"/>
          <w:b/>
          <w:color w:val="212529"/>
          <w:lang w:eastAsia="el-GR"/>
        </w:rPr>
        <w:t xml:space="preserve"> απόγευμα</w:t>
      </w:r>
      <w:r>
        <w:rPr>
          <w:rFonts w:eastAsia="Times New Roman" w:cstheme="minorHAnsi"/>
          <w:b/>
          <w:color w:val="212529"/>
          <w:lang w:eastAsia="el-GR"/>
        </w:rPr>
        <w:t xml:space="preserve"> έως 31</w:t>
      </w:r>
      <w:r w:rsidR="00102965">
        <w:rPr>
          <w:rFonts w:eastAsia="Times New Roman" w:cstheme="minorHAnsi"/>
          <w:b/>
          <w:color w:val="212529"/>
          <w:lang w:eastAsia="el-GR"/>
        </w:rPr>
        <w:t xml:space="preserve"> Ιουλίου κάθε έτους</w:t>
      </w:r>
      <w:r w:rsidR="00F65F86" w:rsidRPr="00B76C62">
        <w:rPr>
          <w:rFonts w:eastAsia="Times New Roman" w:cstheme="minorHAnsi"/>
          <w:b/>
          <w:color w:val="212529"/>
          <w:lang w:eastAsia="el-GR"/>
        </w:rPr>
        <w:t>.</w:t>
      </w:r>
    </w:p>
    <w:p w:rsidR="00103963" w:rsidRDefault="00746C92" w:rsidP="00584A8F">
      <w:pPr>
        <w:spacing w:after="100" w:afterAutospacing="1" w:line="240" w:lineRule="auto"/>
        <w:ind w:firstLine="720"/>
        <w:jc w:val="both"/>
        <w:rPr>
          <w:rFonts w:eastAsia="Times New Roman" w:cstheme="minorHAnsi"/>
          <w:color w:val="212529"/>
          <w:lang w:eastAsia="el-GR"/>
        </w:rPr>
      </w:pPr>
      <w:r>
        <w:rPr>
          <w:rFonts w:eastAsia="Times New Roman" w:cstheme="minorHAnsi"/>
          <w:color w:val="212529"/>
          <w:lang w:eastAsia="el-GR"/>
        </w:rPr>
        <w:t>Σκοπός των εν λόγω δομών</w:t>
      </w:r>
      <w:r w:rsidR="00121D7C">
        <w:rPr>
          <w:rFonts w:eastAsia="Times New Roman" w:cstheme="minorHAnsi"/>
          <w:color w:val="212529"/>
          <w:lang w:eastAsia="el-GR"/>
        </w:rPr>
        <w:t>,</w:t>
      </w:r>
      <w:r>
        <w:rPr>
          <w:rFonts w:eastAsia="Times New Roman" w:cstheme="minorHAnsi"/>
          <w:color w:val="212529"/>
          <w:lang w:eastAsia="el-GR"/>
        </w:rPr>
        <w:t xml:space="preserve"> </w:t>
      </w:r>
      <w:r w:rsidR="00121D7C">
        <w:rPr>
          <w:rFonts w:eastAsia="Times New Roman" w:cstheme="minorHAnsi"/>
          <w:color w:val="212529"/>
          <w:lang w:eastAsia="el-GR"/>
        </w:rPr>
        <w:t xml:space="preserve">που θα ιδρυθούν στον Δήμο μας για </w:t>
      </w:r>
      <w:r w:rsidR="00121D7C" w:rsidRPr="00B76C62">
        <w:rPr>
          <w:rFonts w:eastAsia="Times New Roman" w:cstheme="minorHAnsi"/>
          <w:b/>
          <w:color w:val="212529"/>
          <w:lang w:eastAsia="el-GR"/>
        </w:rPr>
        <w:t>πρώτη φορά</w:t>
      </w:r>
      <w:r w:rsidR="00121D7C">
        <w:rPr>
          <w:rFonts w:eastAsia="Times New Roman" w:cstheme="minorHAnsi"/>
          <w:color w:val="212529"/>
          <w:lang w:eastAsia="el-GR"/>
        </w:rPr>
        <w:t xml:space="preserve">, </w:t>
      </w:r>
      <w:r>
        <w:rPr>
          <w:rFonts w:eastAsia="Times New Roman" w:cstheme="minorHAnsi"/>
          <w:color w:val="212529"/>
          <w:lang w:eastAsia="el-GR"/>
        </w:rPr>
        <w:t>είναι αφενός η περαιτέρω σωματική, νοητική και κοινωνική ανάπτυξη των παιδιών μέσω παιχνιδιών, δράσεων και νέων εμπειριών και αφετέρου η διευκόλυνση των γονιών που ε</w:t>
      </w:r>
      <w:r w:rsidR="00473DD1">
        <w:rPr>
          <w:rFonts w:eastAsia="Times New Roman" w:cstheme="minorHAnsi"/>
          <w:color w:val="212529"/>
          <w:lang w:eastAsia="el-GR"/>
        </w:rPr>
        <w:t>ργάζονται και η εξασφάλιση ελεύθερου χρόνου στις μητέρες. Πρόκειται για μία σημαντικ</w:t>
      </w:r>
      <w:r w:rsidR="00E73EB0">
        <w:rPr>
          <w:rFonts w:eastAsia="Times New Roman" w:cstheme="minorHAnsi"/>
          <w:color w:val="212529"/>
          <w:lang w:eastAsia="el-GR"/>
        </w:rPr>
        <w:t>ή</w:t>
      </w:r>
      <w:r w:rsidR="00473DD1">
        <w:rPr>
          <w:rFonts w:eastAsia="Times New Roman" w:cstheme="minorHAnsi"/>
          <w:color w:val="212529"/>
          <w:lang w:eastAsia="el-GR"/>
        </w:rPr>
        <w:t xml:space="preserve"> και αξιόλογη προσπάθεια του </w:t>
      </w:r>
      <w:r w:rsidR="00E73EB0">
        <w:rPr>
          <w:rFonts w:eastAsia="Times New Roman" w:cstheme="minorHAnsi"/>
          <w:color w:val="212529"/>
          <w:lang w:eastAsia="el-GR"/>
        </w:rPr>
        <w:t>Δ</w:t>
      </w:r>
      <w:r w:rsidR="00473DD1">
        <w:rPr>
          <w:rFonts w:eastAsia="Times New Roman" w:cstheme="minorHAnsi"/>
          <w:color w:val="212529"/>
          <w:lang w:eastAsia="el-GR"/>
        </w:rPr>
        <w:t xml:space="preserve">ήμου μας με πολλαπλά οφέλη, αφού όλες οι δραστηριότητες παρέχονται </w:t>
      </w:r>
      <w:r w:rsidR="00473DD1" w:rsidRPr="00473DD1">
        <w:rPr>
          <w:rFonts w:eastAsia="Times New Roman" w:cstheme="minorHAnsi"/>
          <w:b/>
          <w:color w:val="212529"/>
          <w:u w:val="single"/>
          <w:lang w:eastAsia="el-GR"/>
        </w:rPr>
        <w:t>ΔΩΡΕΑΝ</w:t>
      </w:r>
      <w:r w:rsidR="00473DD1">
        <w:rPr>
          <w:rFonts w:eastAsia="Times New Roman" w:cstheme="minorHAnsi"/>
          <w:color w:val="212529"/>
          <w:lang w:eastAsia="el-GR"/>
        </w:rPr>
        <w:t xml:space="preserve"> ενώ</w:t>
      </w:r>
      <w:r w:rsidR="00F65F86">
        <w:rPr>
          <w:rFonts w:eastAsia="Times New Roman" w:cstheme="minorHAnsi"/>
          <w:color w:val="212529"/>
          <w:lang w:eastAsia="el-GR"/>
        </w:rPr>
        <w:t xml:space="preserve"> δημιουργούνται θέσεις εργασίας, προκειμένου να </w:t>
      </w:r>
      <w:r w:rsidR="00B86233">
        <w:rPr>
          <w:rFonts w:eastAsia="Times New Roman" w:cstheme="minorHAnsi"/>
          <w:color w:val="212529"/>
          <w:lang w:eastAsia="el-GR"/>
        </w:rPr>
        <w:t>λειτουργήσουν τα τμήματα</w:t>
      </w:r>
      <w:r w:rsidR="00F65F86">
        <w:rPr>
          <w:rFonts w:eastAsia="Times New Roman" w:cstheme="minorHAnsi"/>
          <w:color w:val="212529"/>
          <w:lang w:eastAsia="el-GR"/>
        </w:rPr>
        <w:t xml:space="preserve">. </w:t>
      </w:r>
    </w:p>
    <w:p w:rsidR="00793299" w:rsidRPr="00793299" w:rsidRDefault="00793299" w:rsidP="00793299">
      <w:pPr>
        <w:spacing w:after="100" w:afterAutospacing="1" w:line="240" w:lineRule="auto"/>
        <w:ind w:firstLine="720"/>
        <w:jc w:val="center"/>
        <w:rPr>
          <w:rFonts w:eastAsia="Times New Roman" w:cstheme="minorHAnsi"/>
          <w:b/>
          <w:color w:val="212529"/>
          <w:u w:val="single"/>
          <w:lang w:eastAsia="el-GR"/>
        </w:rPr>
      </w:pPr>
      <w:r w:rsidRPr="00793299">
        <w:rPr>
          <w:rFonts w:eastAsia="Times New Roman" w:cstheme="minorHAnsi"/>
          <w:b/>
          <w:color w:val="212529"/>
          <w:u w:val="single"/>
          <w:lang w:eastAsia="el-GR"/>
        </w:rPr>
        <w:t>ΑΠΑΡΑΙΤΗΤΑ ΒΗΜΑΤΑ ΕΓΓΡΑΦΗΣ</w:t>
      </w:r>
    </w:p>
    <w:p w:rsidR="00793299" w:rsidRDefault="00113BC3" w:rsidP="00121D7C">
      <w:pPr>
        <w:spacing w:after="100" w:afterAutospacing="1" w:line="240" w:lineRule="auto"/>
        <w:ind w:firstLine="720"/>
        <w:jc w:val="both"/>
        <w:rPr>
          <w:rFonts w:eastAsia="Times New Roman" w:cstheme="minorHAnsi"/>
          <w:color w:val="212529"/>
          <w:lang w:eastAsia="el-GR"/>
        </w:rPr>
      </w:pPr>
      <w:r>
        <w:rPr>
          <w:rFonts w:eastAsia="Times New Roman" w:cstheme="minorHAnsi"/>
          <w:b/>
          <w:color w:val="212529"/>
          <w:lang w:eastAsia="el-GR"/>
        </w:rPr>
        <w:t>1</w:t>
      </w:r>
      <w:r w:rsidRPr="00113BC3">
        <w:rPr>
          <w:rFonts w:eastAsia="Times New Roman" w:cstheme="minorHAnsi"/>
          <w:b/>
          <w:color w:val="212529"/>
          <w:vertAlign w:val="superscript"/>
          <w:lang w:eastAsia="el-GR"/>
        </w:rPr>
        <w:t>ο</w:t>
      </w:r>
      <w:r>
        <w:rPr>
          <w:rFonts w:eastAsia="Times New Roman" w:cstheme="minorHAnsi"/>
          <w:b/>
          <w:color w:val="212529"/>
          <w:lang w:eastAsia="el-GR"/>
        </w:rPr>
        <w:t xml:space="preserve"> ΒΗΜΑ: </w:t>
      </w:r>
      <w:r w:rsidRPr="00113BC3">
        <w:rPr>
          <w:rFonts w:eastAsia="Times New Roman" w:cstheme="minorHAnsi"/>
          <w:b/>
          <w:color w:val="212529"/>
          <w:lang w:eastAsia="el-GR"/>
        </w:rPr>
        <w:t>Συμπλήρωση και υποβολή</w:t>
      </w:r>
      <w:r w:rsidRPr="00113BC3">
        <w:rPr>
          <w:rFonts w:eastAsia="Times New Roman" w:cstheme="minorHAnsi"/>
          <w:color w:val="212529"/>
          <w:lang w:eastAsia="el-GR"/>
        </w:rPr>
        <w:t xml:space="preserve"> </w:t>
      </w:r>
      <w:r w:rsidRPr="00113BC3">
        <w:rPr>
          <w:rFonts w:eastAsia="Times New Roman" w:cstheme="minorHAnsi"/>
          <w:b/>
          <w:color w:val="212529"/>
          <w:lang w:eastAsia="el-GR"/>
        </w:rPr>
        <w:t>της Ηλεκτρονικής Αίτησης Συμμετοχής</w:t>
      </w:r>
      <w:r w:rsidRPr="00113BC3">
        <w:rPr>
          <w:rFonts w:eastAsia="Times New Roman" w:cstheme="minorHAnsi"/>
          <w:color w:val="212529"/>
          <w:lang w:eastAsia="el-GR"/>
        </w:rPr>
        <w:t xml:space="preserve"> </w:t>
      </w:r>
      <w:r w:rsidRPr="00113BC3">
        <w:rPr>
          <w:rFonts w:eastAsia="Times New Roman" w:cstheme="minorHAnsi"/>
          <w:b/>
          <w:color w:val="212529"/>
          <w:lang w:eastAsia="el-GR"/>
        </w:rPr>
        <w:t xml:space="preserve">που θα βρείτε αναρτημένη στην αρχική σελίδα του Δήμου Αμφίκλειας – Ελάτειας </w:t>
      </w:r>
      <w:r w:rsidR="00B76C62">
        <w:rPr>
          <w:rFonts w:eastAsia="Times New Roman" w:cstheme="minorHAnsi"/>
          <w:b/>
          <w:color w:val="212529"/>
          <w:lang w:eastAsia="el-GR"/>
        </w:rPr>
        <w:t>(</w:t>
      </w:r>
      <w:hyperlink r:id="rId6" w:history="1">
        <w:r w:rsidR="00B76C62" w:rsidRPr="00E73EB0">
          <w:rPr>
            <w:rStyle w:val="-"/>
            <w:rFonts w:eastAsia="Times New Roman" w:cstheme="minorHAnsi"/>
            <w:b/>
            <w:lang w:val="en-US" w:eastAsia="el-GR"/>
          </w:rPr>
          <w:t>www</w:t>
        </w:r>
        <w:r w:rsidR="00B76C62" w:rsidRPr="00E73EB0">
          <w:rPr>
            <w:rStyle w:val="-"/>
            <w:rFonts w:eastAsia="Times New Roman" w:cstheme="minorHAnsi"/>
            <w:b/>
            <w:lang w:eastAsia="el-GR"/>
          </w:rPr>
          <w:t>.</w:t>
        </w:r>
        <w:r w:rsidR="00B76C62" w:rsidRPr="00E73EB0">
          <w:rPr>
            <w:rStyle w:val="-"/>
            <w:rFonts w:eastAsia="Times New Roman" w:cstheme="minorHAnsi"/>
            <w:b/>
            <w:lang w:val="en-US" w:eastAsia="el-GR"/>
          </w:rPr>
          <w:t>dimos</w:t>
        </w:r>
        <w:r w:rsidR="00B76C62" w:rsidRPr="00E73EB0">
          <w:rPr>
            <w:rStyle w:val="-"/>
            <w:rFonts w:eastAsia="Times New Roman" w:cstheme="minorHAnsi"/>
            <w:b/>
            <w:lang w:eastAsia="el-GR"/>
          </w:rPr>
          <w:t>-</w:t>
        </w:r>
        <w:r w:rsidR="00B76C62" w:rsidRPr="00E73EB0">
          <w:rPr>
            <w:rStyle w:val="-"/>
            <w:rFonts w:eastAsia="Times New Roman" w:cstheme="minorHAnsi"/>
            <w:b/>
            <w:lang w:val="en-US" w:eastAsia="el-GR"/>
          </w:rPr>
          <w:t>amfiklias</w:t>
        </w:r>
        <w:r w:rsidR="00B76C62" w:rsidRPr="00E73EB0">
          <w:rPr>
            <w:rStyle w:val="-"/>
            <w:rFonts w:eastAsia="Times New Roman" w:cstheme="minorHAnsi"/>
            <w:b/>
            <w:lang w:eastAsia="el-GR"/>
          </w:rPr>
          <w:t>-</w:t>
        </w:r>
        <w:r w:rsidR="00B76C62" w:rsidRPr="00E73EB0">
          <w:rPr>
            <w:rStyle w:val="-"/>
            <w:rFonts w:eastAsia="Times New Roman" w:cstheme="minorHAnsi"/>
            <w:b/>
            <w:lang w:val="en-US" w:eastAsia="el-GR"/>
          </w:rPr>
          <w:t>elatias</w:t>
        </w:r>
        <w:r w:rsidR="00B76C62" w:rsidRPr="00E73EB0">
          <w:rPr>
            <w:rStyle w:val="-"/>
            <w:rFonts w:eastAsia="Times New Roman" w:cstheme="minorHAnsi"/>
            <w:b/>
            <w:lang w:eastAsia="el-GR"/>
          </w:rPr>
          <w:t>.</w:t>
        </w:r>
        <w:r w:rsidR="00B76C62" w:rsidRPr="00E73EB0">
          <w:rPr>
            <w:rStyle w:val="-"/>
            <w:rFonts w:eastAsia="Times New Roman" w:cstheme="minorHAnsi"/>
            <w:b/>
            <w:lang w:val="en-US" w:eastAsia="el-GR"/>
          </w:rPr>
          <w:t>gr</w:t>
        </w:r>
      </w:hyperlink>
      <w:r w:rsidR="00B76C62">
        <w:t xml:space="preserve">) </w:t>
      </w:r>
      <w:r w:rsidRPr="00113BC3">
        <w:rPr>
          <w:rFonts w:eastAsia="Times New Roman" w:cstheme="minorHAnsi"/>
          <w:b/>
          <w:color w:val="212529"/>
          <w:lang w:eastAsia="el-GR"/>
        </w:rPr>
        <w:t>από Δευτέρα 21 Ιουνίου 2021 έως και Κυριακή 4 Ιουλίου 2021</w:t>
      </w:r>
      <w:r>
        <w:rPr>
          <w:rFonts w:eastAsia="Times New Roman" w:cstheme="minorHAnsi"/>
          <w:color w:val="212529"/>
          <w:lang w:eastAsia="el-GR"/>
        </w:rPr>
        <w:t>. Εκεί θα βρείτε, επίσης, πληροφορίες για τα απαιτούμενα δικαιολογητικά που χρειάζεστε. Το φυσικό αρχείο με τα απαιτούμενα δικαιολογητικά θα κατατεθεί στους υπεύθυνους της κάθε δομής με την έναρξη λειτουργίας των ΚΔΑΠ.</w:t>
      </w:r>
    </w:p>
    <w:p w:rsidR="0066540B" w:rsidRPr="00B76C62" w:rsidRDefault="00113BC3" w:rsidP="00113BC3">
      <w:pPr>
        <w:spacing w:after="100" w:afterAutospacing="1" w:line="240" w:lineRule="auto"/>
        <w:ind w:firstLine="720"/>
        <w:jc w:val="both"/>
        <w:rPr>
          <w:rFonts w:eastAsia="Times New Roman" w:cstheme="minorHAnsi"/>
          <w:b/>
          <w:color w:val="212529"/>
          <w:lang w:eastAsia="el-GR"/>
        </w:rPr>
      </w:pPr>
      <w:r>
        <w:rPr>
          <w:rFonts w:eastAsia="Times New Roman" w:cstheme="minorHAnsi"/>
          <w:b/>
          <w:color w:val="212529"/>
          <w:lang w:eastAsia="el-GR"/>
        </w:rPr>
        <w:lastRenderedPageBreak/>
        <w:t>2</w:t>
      </w:r>
      <w:r w:rsidRPr="00113BC3">
        <w:rPr>
          <w:rFonts w:eastAsia="Times New Roman" w:cstheme="minorHAnsi"/>
          <w:b/>
          <w:color w:val="212529"/>
          <w:vertAlign w:val="superscript"/>
          <w:lang w:eastAsia="el-GR"/>
        </w:rPr>
        <w:t>ο</w:t>
      </w:r>
      <w:r>
        <w:rPr>
          <w:rFonts w:eastAsia="Times New Roman" w:cstheme="minorHAnsi"/>
          <w:b/>
          <w:color w:val="212529"/>
          <w:lang w:eastAsia="el-GR"/>
        </w:rPr>
        <w:t xml:space="preserve"> ΒΗΜΑ: </w:t>
      </w:r>
      <w:r w:rsidRPr="00113BC3">
        <w:rPr>
          <w:rFonts w:eastAsia="Times New Roman" w:cstheme="minorHAnsi"/>
          <w:b/>
          <w:color w:val="212529"/>
          <w:lang w:eastAsia="el-GR"/>
        </w:rPr>
        <w:t>Συμπλήρωση και υποβολή</w:t>
      </w:r>
      <w:r>
        <w:rPr>
          <w:rFonts w:eastAsia="Times New Roman" w:cstheme="minorHAnsi"/>
          <w:b/>
          <w:color w:val="212529"/>
          <w:lang w:eastAsia="el-GR"/>
        </w:rPr>
        <w:t xml:space="preserve"> </w:t>
      </w:r>
      <w:r w:rsidR="00121D7C" w:rsidRPr="00121D7C">
        <w:rPr>
          <w:rFonts w:eastAsia="Times New Roman" w:cstheme="minorHAnsi"/>
          <w:b/>
          <w:color w:val="212529"/>
          <w:lang w:eastAsia="el-GR"/>
        </w:rPr>
        <w:t>τη</w:t>
      </w:r>
      <w:r>
        <w:rPr>
          <w:rFonts w:eastAsia="Times New Roman" w:cstheme="minorHAnsi"/>
          <w:b/>
          <w:color w:val="212529"/>
          <w:lang w:eastAsia="el-GR"/>
        </w:rPr>
        <w:t>ς</w:t>
      </w:r>
      <w:r w:rsidR="00121D7C" w:rsidRPr="00121D7C">
        <w:rPr>
          <w:rFonts w:eastAsia="Times New Roman" w:cstheme="minorHAnsi"/>
          <w:b/>
          <w:color w:val="212529"/>
          <w:lang w:eastAsia="el-GR"/>
        </w:rPr>
        <w:t xml:space="preserve"> </w:t>
      </w:r>
      <w:r w:rsidR="009568FC">
        <w:rPr>
          <w:rFonts w:eastAsia="Times New Roman" w:cstheme="minorHAnsi"/>
          <w:b/>
          <w:color w:val="212529"/>
          <w:lang w:eastAsia="el-GR"/>
        </w:rPr>
        <w:t>Η</w:t>
      </w:r>
      <w:r w:rsidR="00121D7C" w:rsidRPr="00121D7C">
        <w:rPr>
          <w:rFonts w:eastAsia="Times New Roman" w:cstheme="minorHAnsi"/>
          <w:b/>
          <w:color w:val="212529"/>
          <w:lang w:eastAsia="el-GR"/>
        </w:rPr>
        <w:t>λεκτρονική</w:t>
      </w:r>
      <w:r w:rsidR="00074A37">
        <w:rPr>
          <w:rFonts w:eastAsia="Times New Roman" w:cstheme="minorHAnsi"/>
          <w:b/>
          <w:color w:val="212529"/>
          <w:lang w:eastAsia="el-GR"/>
        </w:rPr>
        <w:t>ς</w:t>
      </w:r>
      <w:r w:rsidR="00121D7C" w:rsidRPr="00121D7C">
        <w:rPr>
          <w:rFonts w:eastAsia="Times New Roman" w:cstheme="minorHAnsi"/>
          <w:b/>
          <w:color w:val="212529"/>
          <w:lang w:eastAsia="el-GR"/>
        </w:rPr>
        <w:t xml:space="preserve"> </w:t>
      </w:r>
      <w:r w:rsidR="009568FC">
        <w:rPr>
          <w:rFonts w:eastAsia="Times New Roman" w:cstheme="minorHAnsi"/>
          <w:b/>
          <w:color w:val="212529"/>
          <w:lang w:eastAsia="el-GR"/>
        </w:rPr>
        <w:t>Α</w:t>
      </w:r>
      <w:r w:rsidR="00121D7C" w:rsidRPr="00121D7C">
        <w:rPr>
          <w:rFonts w:eastAsia="Times New Roman" w:cstheme="minorHAnsi"/>
          <w:b/>
          <w:color w:val="212529"/>
          <w:lang w:eastAsia="el-GR"/>
        </w:rPr>
        <w:t>ίτηση</w:t>
      </w:r>
      <w:r w:rsidR="00074A37">
        <w:rPr>
          <w:rFonts w:eastAsia="Times New Roman" w:cstheme="minorHAnsi"/>
          <w:b/>
          <w:color w:val="212529"/>
          <w:lang w:eastAsia="el-GR"/>
        </w:rPr>
        <w:t>ς</w:t>
      </w:r>
      <w:r w:rsidR="00121D7C" w:rsidRPr="00121D7C">
        <w:rPr>
          <w:rFonts w:eastAsia="Times New Roman" w:cstheme="minorHAnsi"/>
          <w:b/>
          <w:color w:val="212529"/>
          <w:lang w:eastAsia="el-GR"/>
        </w:rPr>
        <w:t xml:space="preserve"> </w:t>
      </w:r>
      <w:r w:rsidR="009568FC">
        <w:rPr>
          <w:rFonts w:eastAsia="Times New Roman" w:cstheme="minorHAnsi"/>
          <w:b/>
          <w:color w:val="212529"/>
          <w:lang w:eastAsia="el-GR"/>
        </w:rPr>
        <w:t>Σ</w:t>
      </w:r>
      <w:r w:rsidR="00121D7C" w:rsidRPr="00121D7C">
        <w:rPr>
          <w:rFonts w:eastAsia="Times New Roman" w:cstheme="minorHAnsi"/>
          <w:b/>
          <w:color w:val="212529"/>
          <w:lang w:eastAsia="el-GR"/>
        </w:rPr>
        <w:t xml:space="preserve">υμμετοχής </w:t>
      </w:r>
      <w:r w:rsidR="0066540B" w:rsidRPr="00121D7C">
        <w:rPr>
          <w:rFonts w:eastAsia="Times New Roman" w:cstheme="minorHAnsi"/>
          <w:b/>
          <w:color w:val="212529"/>
          <w:lang w:eastAsia="el-GR"/>
        </w:rPr>
        <w:t>στο Πρόγραμμα</w:t>
      </w:r>
      <w:r w:rsidR="00121D7C" w:rsidRPr="00121D7C">
        <w:rPr>
          <w:rFonts w:eastAsia="Times New Roman" w:cstheme="minorHAnsi"/>
          <w:b/>
          <w:color w:val="212529"/>
          <w:lang w:eastAsia="el-GR"/>
        </w:rPr>
        <w:t xml:space="preserve"> του ΕΣΠΑ</w:t>
      </w:r>
      <w:r w:rsidR="00074A37">
        <w:rPr>
          <w:rFonts w:eastAsia="Times New Roman" w:cstheme="minorHAnsi"/>
          <w:b/>
          <w:color w:val="212529"/>
          <w:lang w:eastAsia="el-GR"/>
        </w:rPr>
        <w:t xml:space="preserve"> </w:t>
      </w:r>
      <w:r w:rsidR="0066540B" w:rsidRPr="00121D7C">
        <w:rPr>
          <w:rFonts w:eastAsia="Times New Roman" w:cstheme="minorHAnsi"/>
          <w:b/>
          <w:color w:val="212529"/>
          <w:lang w:eastAsia="el-GR"/>
        </w:rPr>
        <w:t>«Εναρμόνιση Οικογενειακής &amp; Επαγγελματικής Ζωής» έτους 2021-2022</w:t>
      </w:r>
      <w:r w:rsidR="0066540B">
        <w:rPr>
          <w:rFonts w:eastAsia="Times New Roman" w:cstheme="minorHAnsi"/>
          <w:color w:val="212529"/>
          <w:lang w:eastAsia="el-GR"/>
        </w:rPr>
        <w:t>,</w:t>
      </w:r>
      <w:r w:rsidR="00121D7C">
        <w:rPr>
          <w:rFonts w:eastAsia="Times New Roman" w:cstheme="minorHAnsi"/>
          <w:color w:val="212529"/>
          <w:lang w:eastAsia="el-GR"/>
        </w:rPr>
        <w:t xml:space="preserve"> </w:t>
      </w:r>
      <w:r>
        <w:rPr>
          <w:rFonts w:eastAsia="Times New Roman" w:cstheme="minorHAnsi"/>
          <w:color w:val="212529"/>
          <w:lang w:eastAsia="el-GR"/>
        </w:rPr>
        <w:t xml:space="preserve">σύμφωνα με τις </w:t>
      </w:r>
      <w:r w:rsidR="006D47C1">
        <w:rPr>
          <w:rFonts w:eastAsia="Times New Roman" w:cstheme="minorHAnsi"/>
          <w:color w:val="212529"/>
          <w:lang w:eastAsia="el-GR"/>
        </w:rPr>
        <w:t xml:space="preserve">οδηγίες της πρόσκλησης </w:t>
      </w:r>
      <w:r w:rsidR="00B76C62">
        <w:rPr>
          <w:rFonts w:eastAsia="Times New Roman" w:cstheme="minorHAnsi"/>
          <w:color w:val="212529"/>
          <w:lang w:eastAsia="el-GR"/>
        </w:rPr>
        <w:t xml:space="preserve">που θα βρείτε </w:t>
      </w:r>
      <w:r w:rsidR="00B76C62" w:rsidRPr="00B76C62">
        <w:rPr>
          <w:rFonts w:eastAsia="Times New Roman" w:cstheme="minorHAnsi"/>
          <w:b/>
          <w:color w:val="212529"/>
          <w:lang w:eastAsia="el-GR"/>
        </w:rPr>
        <w:t>στη σελίδα της ΕΕΤΑΑ</w:t>
      </w:r>
      <w:r w:rsidR="00B76C62">
        <w:rPr>
          <w:rFonts w:eastAsia="Times New Roman" w:cstheme="minorHAnsi"/>
          <w:color w:val="212529"/>
          <w:lang w:eastAsia="el-GR"/>
        </w:rPr>
        <w:t xml:space="preserve"> (</w:t>
      </w:r>
      <w:hyperlink r:id="rId7" w:history="1">
        <w:r w:rsidR="00B76C62" w:rsidRPr="00793299">
          <w:rPr>
            <w:rStyle w:val="-"/>
            <w:rFonts w:eastAsia="Times New Roman" w:cstheme="minorHAnsi"/>
            <w:b/>
            <w:lang w:val="en-US" w:eastAsia="el-GR"/>
          </w:rPr>
          <w:t>www</w:t>
        </w:r>
        <w:r w:rsidR="00B76C62" w:rsidRPr="00793299">
          <w:rPr>
            <w:rStyle w:val="-"/>
            <w:rFonts w:eastAsia="Times New Roman" w:cstheme="minorHAnsi"/>
            <w:b/>
            <w:lang w:eastAsia="el-GR"/>
          </w:rPr>
          <w:t>.</w:t>
        </w:r>
        <w:r w:rsidR="00B76C62" w:rsidRPr="00793299">
          <w:rPr>
            <w:rStyle w:val="-"/>
            <w:rFonts w:eastAsia="Times New Roman" w:cstheme="minorHAnsi"/>
            <w:b/>
            <w:lang w:val="en-US" w:eastAsia="el-GR"/>
          </w:rPr>
          <w:t>eetaa</w:t>
        </w:r>
        <w:r w:rsidR="00B76C62" w:rsidRPr="00793299">
          <w:rPr>
            <w:rStyle w:val="-"/>
            <w:rFonts w:eastAsia="Times New Roman" w:cstheme="minorHAnsi"/>
            <w:b/>
            <w:lang w:eastAsia="el-GR"/>
          </w:rPr>
          <w:t>.</w:t>
        </w:r>
        <w:r w:rsidR="00B76C62" w:rsidRPr="00793299">
          <w:rPr>
            <w:rStyle w:val="-"/>
            <w:rFonts w:eastAsia="Times New Roman" w:cstheme="minorHAnsi"/>
            <w:b/>
            <w:lang w:val="en-US" w:eastAsia="el-GR"/>
          </w:rPr>
          <w:t>gr</w:t>
        </w:r>
      </w:hyperlink>
      <w:r w:rsidR="00B76C62">
        <w:rPr>
          <w:rFonts w:eastAsia="Times New Roman" w:cstheme="minorHAnsi"/>
          <w:b/>
          <w:color w:val="212529"/>
          <w:lang w:eastAsia="el-GR"/>
        </w:rPr>
        <w:t>).</w:t>
      </w:r>
    </w:p>
    <w:p w:rsidR="001D2A65" w:rsidRDefault="006D47C1" w:rsidP="000E7CA3">
      <w:pPr>
        <w:spacing w:after="100" w:afterAutospacing="1" w:line="240" w:lineRule="auto"/>
        <w:ind w:firstLine="720"/>
        <w:jc w:val="both"/>
        <w:rPr>
          <w:rFonts w:eastAsia="Times New Roman" w:cstheme="minorHAnsi"/>
          <w:color w:val="212529"/>
          <w:lang w:eastAsia="el-GR"/>
        </w:rPr>
      </w:pPr>
      <w:r>
        <w:rPr>
          <w:rFonts w:eastAsia="Times New Roman" w:cstheme="minorHAnsi"/>
          <w:color w:val="212529"/>
          <w:lang w:eastAsia="el-GR"/>
        </w:rPr>
        <w:t>Για τον λόγο αυτό</w:t>
      </w:r>
      <w:r w:rsidR="000E7CA3">
        <w:rPr>
          <w:rFonts w:eastAsia="Times New Roman" w:cstheme="minorHAnsi"/>
          <w:color w:val="212529"/>
          <w:lang w:eastAsia="el-GR"/>
        </w:rPr>
        <w:t xml:space="preserve"> όσο</w:t>
      </w:r>
      <w:r>
        <w:rPr>
          <w:rFonts w:eastAsia="Times New Roman" w:cstheme="minorHAnsi"/>
          <w:color w:val="212529"/>
          <w:lang w:eastAsia="el-GR"/>
        </w:rPr>
        <w:t>ι</w:t>
      </w:r>
      <w:r w:rsidR="000E7CA3">
        <w:rPr>
          <w:rFonts w:eastAsia="Times New Roman" w:cstheme="minorHAnsi"/>
          <w:color w:val="212529"/>
          <w:lang w:eastAsia="el-GR"/>
        </w:rPr>
        <w:t xml:space="preserve"> γονείς ενδιαφέ</w:t>
      </w:r>
      <w:r>
        <w:rPr>
          <w:rFonts w:eastAsia="Times New Roman" w:cstheme="minorHAnsi"/>
          <w:color w:val="212529"/>
          <w:lang w:eastAsia="el-GR"/>
        </w:rPr>
        <w:t>ρεστε</w:t>
      </w:r>
      <w:r w:rsidR="000E7CA3">
        <w:rPr>
          <w:rFonts w:eastAsia="Times New Roman" w:cstheme="minorHAnsi"/>
          <w:color w:val="212529"/>
          <w:lang w:eastAsia="el-GR"/>
        </w:rPr>
        <w:t xml:space="preserve"> να εγγράψ</w:t>
      </w:r>
      <w:r>
        <w:rPr>
          <w:rFonts w:eastAsia="Times New Roman" w:cstheme="minorHAnsi"/>
          <w:color w:val="212529"/>
          <w:lang w:eastAsia="el-GR"/>
        </w:rPr>
        <w:t>ετε</w:t>
      </w:r>
      <w:r w:rsidR="000E7CA3">
        <w:rPr>
          <w:rFonts w:eastAsia="Times New Roman" w:cstheme="minorHAnsi"/>
          <w:color w:val="212529"/>
          <w:lang w:eastAsia="el-GR"/>
        </w:rPr>
        <w:t xml:space="preserve"> τα παιδιά </w:t>
      </w:r>
      <w:r>
        <w:rPr>
          <w:rFonts w:eastAsia="Times New Roman" w:cstheme="minorHAnsi"/>
          <w:color w:val="212529"/>
          <w:lang w:eastAsia="el-GR"/>
        </w:rPr>
        <w:t>σας, παρακαλούμε</w:t>
      </w:r>
      <w:r w:rsidR="000E7CA3">
        <w:rPr>
          <w:rFonts w:eastAsia="Times New Roman" w:cstheme="minorHAnsi"/>
          <w:color w:val="212529"/>
          <w:lang w:eastAsia="el-GR"/>
        </w:rPr>
        <w:t xml:space="preserve"> να παρακολουθ</w:t>
      </w:r>
      <w:r>
        <w:rPr>
          <w:rFonts w:eastAsia="Times New Roman" w:cstheme="minorHAnsi"/>
          <w:color w:val="212529"/>
          <w:lang w:eastAsia="el-GR"/>
        </w:rPr>
        <w:t>είτε</w:t>
      </w:r>
      <w:r w:rsidR="000E7CA3">
        <w:rPr>
          <w:rFonts w:eastAsia="Times New Roman" w:cstheme="minorHAnsi"/>
          <w:color w:val="212529"/>
          <w:lang w:eastAsia="el-GR"/>
        </w:rPr>
        <w:t xml:space="preserve"> τόσο </w:t>
      </w:r>
      <w:r w:rsidR="000E7CA3" w:rsidRPr="000E7CA3">
        <w:rPr>
          <w:rFonts w:eastAsia="Times New Roman" w:cstheme="minorHAnsi"/>
          <w:b/>
          <w:color w:val="212529"/>
          <w:lang w:eastAsia="el-GR"/>
        </w:rPr>
        <w:t>την σελίδα της ΕΕΤ</w:t>
      </w:r>
      <w:r w:rsidR="00B76C62">
        <w:rPr>
          <w:rFonts w:eastAsia="Times New Roman" w:cstheme="minorHAnsi"/>
          <w:b/>
          <w:color w:val="212529"/>
          <w:lang w:eastAsia="el-GR"/>
        </w:rPr>
        <w:t>Α</w:t>
      </w:r>
      <w:r w:rsidR="000E7CA3" w:rsidRPr="000E7CA3">
        <w:rPr>
          <w:rFonts w:eastAsia="Times New Roman" w:cstheme="minorHAnsi"/>
          <w:b/>
          <w:color w:val="212529"/>
          <w:lang w:eastAsia="el-GR"/>
        </w:rPr>
        <w:t>Α:</w:t>
      </w:r>
      <w:r w:rsidR="000E7CA3">
        <w:rPr>
          <w:rFonts w:eastAsia="Times New Roman" w:cstheme="minorHAnsi"/>
          <w:color w:val="212529"/>
          <w:lang w:eastAsia="el-GR"/>
        </w:rPr>
        <w:t xml:space="preserve"> </w:t>
      </w:r>
      <w:hyperlink r:id="rId8" w:history="1">
        <w:r w:rsidR="0090085B" w:rsidRPr="00183A3F">
          <w:rPr>
            <w:rStyle w:val="-"/>
            <w:rFonts w:eastAsia="Times New Roman" w:cstheme="minorHAnsi"/>
            <w:b/>
            <w:lang w:val="en-US" w:eastAsia="el-GR"/>
          </w:rPr>
          <w:t>www</w:t>
        </w:r>
        <w:r w:rsidR="0090085B" w:rsidRPr="00183A3F">
          <w:rPr>
            <w:rStyle w:val="-"/>
            <w:rFonts w:eastAsia="Times New Roman" w:cstheme="minorHAnsi"/>
            <w:b/>
            <w:lang w:eastAsia="el-GR"/>
          </w:rPr>
          <w:t>.</w:t>
        </w:r>
        <w:r w:rsidR="0090085B" w:rsidRPr="00183A3F">
          <w:rPr>
            <w:rStyle w:val="-"/>
            <w:rFonts w:eastAsia="Times New Roman" w:cstheme="minorHAnsi"/>
            <w:b/>
            <w:lang w:val="en-US" w:eastAsia="el-GR"/>
          </w:rPr>
          <w:t>eetaa</w:t>
        </w:r>
        <w:r w:rsidR="0090085B" w:rsidRPr="00183A3F">
          <w:rPr>
            <w:rStyle w:val="-"/>
            <w:rFonts w:eastAsia="Times New Roman" w:cstheme="minorHAnsi"/>
            <w:b/>
            <w:lang w:eastAsia="el-GR"/>
          </w:rPr>
          <w:t>.</w:t>
        </w:r>
        <w:r w:rsidR="0090085B" w:rsidRPr="00183A3F">
          <w:rPr>
            <w:rStyle w:val="-"/>
            <w:rFonts w:eastAsia="Times New Roman" w:cstheme="minorHAnsi"/>
            <w:b/>
            <w:lang w:val="en-US" w:eastAsia="el-GR"/>
          </w:rPr>
          <w:t>gr</w:t>
        </w:r>
      </w:hyperlink>
      <w:r w:rsidR="0090085B">
        <w:rPr>
          <w:rFonts w:eastAsia="Times New Roman" w:cstheme="minorHAnsi"/>
          <w:color w:val="212529"/>
          <w:lang w:eastAsia="el-GR"/>
        </w:rPr>
        <w:t xml:space="preserve"> </w:t>
      </w:r>
      <w:r w:rsidR="000E7CA3">
        <w:rPr>
          <w:rFonts w:eastAsia="Times New Roman" w:cstheme="minorHAnsi"/>
          <w:color w:val="212529"/>
          <w:lang w:eastAsia="el-GR"/>
        </w:rPr>
        <w:t xml:space="preserve">όσο και </w:t>
      </w:r>
      <w:r w:rsidR="000E7CA3" w:rsidRPr="000E7CA3">
        <w:rPr>
          <w:rFonts w:eastAsia="Times New Roman" w:cstheme="minorHAnsi"/>
          <w:b/>
          <w:color w:val="212529"/>
          <w:lang w:eastAsia="el-GR"/>
        </w:rPr>
        <w:t>την ιστοσελίδα του Δήμου μας:</w:t>
      </w:r>
      <w:r w:rsidR="000E7CA3">
        <w:rPr>
          <w:rFonts w:eastAsia="Times New Roman" w:cstheme="minorHAnsi"/>
          <w:color w:val="212529"/>
          <w:lang w:eastAsia="el-GR"/>
        </w:rPr>
        <w:t xml:space="preserve"> </w:t>
      </w:r>
      <w:hyperlink r:id="rId9" w:history="1">
        <w:r w:rsidR="000E7CA3" w:rsidRPr="00E73EB0">
          <w:rPr>
            <w:rStyle w:val="-"/>
            <w:rFonts w:eastAsia="Times New Roman" w:cstheme="minorHAnsi"/>
            <w:b/>
            <w:lang w:val="en-US" w:eastAsia="el-GR"/>
          </w:rPr>
          <w:t>www</w:t>
        </w:r>
        <w:r w:rsidR="000E7CA3" w:rsidRPr="00E73EB0">
          <w:rPr>
            <w:rStyle w:val="-"/>
            <w:rFonts w:eastAsia="Times New Roman" w:cstheme="minorHAnsi"/>
            <w:b/>
            <w:lang w:eastAsia="el-GR"/>
          </w:rPr>
          <w:t>.</w:t>
        </w:r>
        <w:r w:rsidR="000E7CA3" w:rsidRPr="00E73EB0">
          <w:rPr>
            <w:rStyle w:val="-"/>
            <w:rFonts w:eastAsia="Times New Roman" w:cstheme="minorHAnsi"/>
            <w:b/>
            <w:lang w:val="en-US" w:eastAsia="el-GR"/>
          </w:rPr>
          <w:t>dimos</w:t>
        </w:r>
        <w:r w:rsidR="000E7CA3" w:rsidRPr="00E73EB0">
          <w:rPr>
            <w:rStyle w:val="-"/>
            <w:rFonts w:eastAsia="Times New Roman" w:cstheme="minorHAnsi"/>
            <w:b/>
            <w:lang w:eastAsia="el-GR"/>
          </w:rPr>
          <w:t>-</w:t>
        </w:r>
        <w:r w:rsidR="000E7CA3" w:rsidRPr="00E73EB0">
          <w:rPr>
            <w:rStyle w:val="-"/>
            <w:rFonts w:eastAsia="Times New Roman" w:cstheme="minorHAnsi"/>
            <w:b/>
            <w:lang w:val="en-US" w:eastAsia="el-GR"/>
          </w:rPr>
          <w:t>amfiklias</w:t>
        </w:r>
        <w:r w:rsidR="000E7CA3" w:rsidRPr="00E73EB0">
          <w:rPr>
            <w:rStyle w:val="-"/>
            <w:rFonts w:eastAsia="Times New Roman" w:cstheme="minorHAnsi"/>
            <w:b/>
            <w:lang w:eastAsia="el-GR"/>
          </w:rPr>
          <w:t>-</w:t>
        </w:r>
        <w:r w:rsidR="000E7CA3" w:rsidRPr="00E73EB0">
          <w:rPr>
            <w:rStyle w:val="-"/>
            <w:rFonts w:eastAsia="Times New Roman" w:cstheme="minorHAnsi"/>
            <w:b/>
            <w:lang w:val="en-US" w:eastAsia="el-GR"/>
          </w:rPr>
          <w:t>elatias</w:t>
        </w:r>
        <w:r w:rsidR="000E7CA3" w:rsidRPr="00E73EB0">
          <w:rPr>
            <w:rStyle w:val="-"/>
            <w:rFonts w:eastAsia="Times New Roman" w:cstheme="minorHAnsi"/>
            <w:b/>
            <w:lang w:eastAsia="el-GR"/>
          </w:rPr>
          <w:t>.</w:t>
        </w:r>
        <w:r w:rsidR="000E7CA3" w:rsidRPr="00E73EB0">
          <w:rPr>
            <w:rStyle w:val="-"/>
            <w:rFonts w:eastAsia="Times New Roman" w:cstheme="minorHAnsi"/>
            <w:b/>
            <w:lang w:val="en-US" w:eastAsia="el-GR"/>
          </w:rPr>
          <w:t>gr</w:t>
        </w:r>
      </w:hyperlink>
      <w:r w:rsidR="000E7CA3">
        <w:rPr>
          <w:rFonts w:eastAsia="Times New Roman" w:cstheme="minorHAnsi"/>
          <w:b/>
          <w:color w:val="212529"/>
          <w:lang w:eastAsia="el-GR"/>
        </w:rPr>
        <w:t xml:space="preserve">, </w:t>
      </w:r>
      <w:r w:rsidR="000E7CA3" w:rsidRPr="00793299">
        <w:rPr>
          <w:rFonts w:eastAsia="Times New Roman" w:cstheme="minorHAnsi"/>
          <w:color w:val="212529"/>
          <w:lang w:eastAsia="el-GR"/>
        </w:rPr>
        <w:t xml:space="preserve">όπου θα αναρτηθεί η </w:t>
      </w:r>
      <w:r w:rsidR="000E7CA3">
        <w:rPr>
          <w:rFonts w:eastAsia="Times New Roman" w:cstheme="minorHAnsi"/>
          <w:color w:val="212529"/>
          <w:lang w:eastAsia="el-GR"/>
        </w:rPr>
        <w:t xml:space="preserve">Ηλεκτρονική </w:t>
      </w:r>
      <w:r w:rsidR="000E7CA3" w:rsidRPr="00793299">
        <w:rPr>
          <w:rFonts w:eastAsia="Times New Roman" w:cstheme="minorHAnsi"/>
          <w:color w:val="212529"/>
          <w:lang w:eastAsia="el-GR"/>
        </w:rPr>
        <w:t>Αίτηση Συμμετοχής</w:t>
      </w:r>
      <w:r w:rsidR="000E7CA3">
        <w:rPr>
          <w:rFonts w:eastAsia="Times New Roman" w:cstheme="minorHAnsi"/>
          <w:color w:val="212529"/>
          <w:lang w:eastAsia="el-GR"/>
        </w:rPr>
        <w:t>, ώστε να προλάβ</w:t>
      </w:r>
      <w:r>
        <w:rPr>
          <w:rFonts w:eastAsia="Times New Roman" w:cstheme="minorHAnsi"/>
          <w:color w:val="212529"/>
          <w:lang w:eastAsia="el-GR"/>
        </w:rPr>
        <w:t>ετε</w:t>
      </w:r>
      <w:r w:rsidR="000E7CA3">
        <w:rPr>
          <w:rFonts w:eastAsia="Times New Roman" w:cstheme="minorHAnsi"/>
          <w:color w:val="212529"/>
          <w:lang w:eastAsia="el-GR"/>
        </w:rPr>
        <w:t xml:space="preserve"> τις ημερομηνίες εγγραφής</w:t>
      </w:r>
      <w:r w:rsidR="001D2A65">
        <w:rPr>
          <w:rFonts w:eastAsia="Times New Roman" w:cstheme="minorHAnsi"/>
          <w:color w:val="212529"/>
          <w:lang w:eastAsia="el-GR"/>
        </w:rPr>
        <w:t xml:space="preserve"> και την συμμετοχή </w:t>
      </w:r>
      <w:r>
        <w:rPr>
          <w:rFonts w:eastAsia="Times New Roman" w:cstheme="minorHAnsi"/>
          <w:color w:val="212529"/>
          <w:lang w:eastAsia="el-GR"/>
        </w:rPr>
        <w:t>σας</w:t>
      </w:r>
      <w:r w:rsidR="001D2A65">
        <w:rPr>
          <w:rFonts w:eastAsia="Times New Roman" w:cstheme="minorHAnsi"/>
          <w:color w:val="212529"/>
          <w:lang w:eastAsia="el-GR"/>
        </w:rPr>
        <w:t xml:space="preserve"> στο πρόγραμμα το</w:t>
      </w:r>
      <w:r>
        <w:rPr>
          <w:rFonts w:eastAsia="Times New Roman" w:cstheme="minorHAnsi"/>
          <w:color w:val="212529"/>
          <w:lang w:eastAsia="el-GR"/>
        </w:rPr>
        <w:t>υ</w:t>
      </w:r>
      <w:r w:rsidR="001D2A65">
        <w:rPr>
          <w:rFonts w:eastAsia="Times New Roman" w:cstheme="minorHAnsi"/>
          <w:color w:val="212529"/>
          <w:lang w:eastAsia="el-GR"/>
        </w:rPr>
        <w:t xml:space="preserve"> ΕΣΠΑ </w:t>
      </w:r>
      <w:r w:rsidR="001D2A65" w:rsidRPr="00121D7C">
        <w:rPr>
          <w:rFonts w:eastAsia="Times New Roman" w:cstheme="minorHAnsi"/>
          <w:b/>
          <w:color w:val="212529"/>
          <w:lang w:eastAsia="el-GR"/>
        </w:rPr>
        <w:t>«Εναρμόνιση Οικογενειακής &amp; Επαγγελματικής Ζωής» έτους 2021-2022</w:t>
      </w:r>
      <w:r>
        <w:rPr>
          <w:rFonts w:eastAsia="Times New Roman" w:cstheme="minorHAnsi"/>
          <w:color w:val="212529"/>
          <w:lang w:eastAsia="el-GR"/>
        </w:rPr>
        <w:t>.</w:t>
      </w:r>
    </w:p>
    <w:p w:rsidR="006D47C1" w:rsidRDefault="006D47C1" w:rsidP="006D47C1">
      <w:pPr>
        <w:spacing w:after="100" w:afterAutospacing="1" w:line="240" w:lineRule="auto"/>
        <w:ind w:firstLine="720"/>
        <w:jc w:val="both"/>
        <w:rPr>
          <w:rFonts w:eastAsia="Times New Roman" w:cstheme="minorHAnsi"/>
          <w:b/>
          <w:color w:val="212529"/>
          <w:lang w:eastAsia="el-GR"/>
        </w:rPr>
      </w:pPr>
      <w:r>
        <w:rPr>
          <w:rFonts w:eastAsia="Times New Roman" w:cstheme="minorHAnsi"/>
          <w:b/>
          <w:color w:val="212529"/>
          <w:lang w:eastAsia="el-GR"/>
        </w:rPr>
        <w:t xml:space="preserve">Για περισσότερες πληροφορίες ή διευκρινίσεις μπορείτε να καλείτε, πρωινές ώρες, </w:t>
      </w:r>
      <w:r w:rsidRPr="000E7CA3">
        <w:rPr>
          <w:rFonts w:eastAsia="Times New Roman" w:cstheme="minorHAnsi"/>
          <w:b/>
          <w:color w:val="212529"/>
          <w:lang w:eastAsia="el-GR"/>
        </w:rPr>
        <w:t xml:space="preserve">στο </w:t>
      </w:r>
      <w:r>
        <w:rPr>
          <w:rFonts w:eastAsia="Times New Roman" w:cstheme="minorHAnsi"/>
          <w:b/>
          <w:color w:val="212529"/>
          <w:lang w:eastAsia="el-GR"/>
        </w:rPr>
        <w:t xml:space="preserve">Κέντρο Κοινότητας στο </w:t>
      </w:r>
      <w:r w:rsidRPr="000E7CA3">
        <w:rPr>
          <w:rFonts w:eastAsia="Times New Roman" w:cstheme="minorHAnsi"/>
          <w:b/>
          <w:color w:val="212529"/>
          <w:lang w:eastAsia="el-GR"/>
        </w:rPr>
        <w:t xml:space="preserve">τηλέφωνο: 22340 </w:t>
      </w:r>
      <w:r>
        <w:rPr>
          <w:rFonts w:eastAsia="Times New Roman" w:cstheme="minorHAnsi"/>
          <w:b/>
          <w:color w:val="212529"/>
          <w:lang w:eastAsia="el-GR"/>
        </w:rPr>
        <w:t>31884</w:t>
      </w:r>
      <w:r w:rsidRPr="000E7CA3">
        <w:rPr>
          <w:rFonts w:eastAsia="Times New Roman" w:cstheme="minorHAnsi"/>
          <w:b/>
          <w:color w:val="212529"/>
          <w:lang w:eastAsia="el-GR"/>
        </w:rPr>
        <w:t>.</w:t>
      </w:r>
    </w:p>
    <w:p w:rsidR="000E7CA3" w:rsidRDefault="000E7CA3" w:rsidP="00FC3F71">
      <w:pPr>
        <w:spacing w:after="100" w:afterAutospacing="1" w:line="240" w:lineRule="auto"/>
        <w:ind w:firstLine="720"/>
        <w:jc w:val="both"/>
        <w:rPr>
          <w:rFonts w:eastAsia="Times New Roman" w:cstheme="minorHAnsi"/>
          <w:color w:val="212529"/>
          <w:lang w:eastAsia="el-GR"/>
        </w:rPr>
      </w:pPr>
      <w:r w:rsidRPr="00074A37">
        <w:rPr>
          <w:rFonts w:eastAsia="Times New Roman" w:cstheme="minorHAnsi"/>
          <w:b/>
          <w:color w:val="212529"/>
          <w:lang w:eastAsia="el-GR"/>
        </w:rPr>
        <w:t>Στόχος του Δήμου μας</w:t>
      </w:r>
      <w:r>
        <w:rPr>
          <w:rFonts w:eastAsia="Times New Roman" w:cstheme="minorHAnsi"/>
          <w:color w:val="212529"/>
          <w:lang w:eastAsia="el-GR"/>
        </w:rPr>
        <w:t xml:space="preserve">, σε αυτή την πρώτη μας προσπάθεια λειτουργίας ΚΔΑΠ, </w:t>
      </w:r>
      <w:r w:rsidRPr="00074A37">
        <w:rPr>
          <w:rFonts w:eastAsia="Times New Roman" w:cstheme="minorHAnsi"/>
          <w:b/>
          <w:color w:val="212529"/>
          <w:lang w:eastAsia="el-GR"/>
        </w:rPr>
        <w:t>είναι να δημιουργηθούν όλο και περισσότερα τμήματα με εύρος επιλογών</w:t>
      </w:r>
      <w:r>
        <w:rPr>
          <w:rFonts w:eastAsia="Times New Roman" w:cstheme="minorHAnsi"/>
          <w:color w:val="212529"/>
          <w:lang w:eastAsia="el-GR"/>
        </w:rPr>
        <w:t>, ώστε να καλυφθούν οι ανάγκες όσο το δυνατόν περισσότερων παιδιών</w:t>
      </w:r>
      <w:r w:rsidR="002147D2">
        <w:rPr>
          <w:rFonts w:eastAsia="Times New Roman" w:cstheme="minorHAnsi"/>
          <w:color w:val="212529"/>
          <w:lang w:eastAsia="el-GR"/>
        </w:rPr>
        <w:t>,</w:t>
      </w:r>
      <w:r>
        <w:rPr>
          <w:rFonts w:eastAsia="Times New Roman" w:cstheme="minorHAnsi"/>
          <w:color w:val="212529"/>
          <w:lang w:eastAsia="el-GR"/>
        </w:rPr>
        <w:t xml:space="preserve"> αναλόγως της ηλικίας και των ενδιαφερόντων τους για δραστηριότητες.</w:t>
      </w:r>
    </w:p>
    <w:p w:rsidR="00E73EB0" w:rsidRDefault="00E73EB0" w:rsidP="000E7CA3">
      <w:pPr>
        <w:spacing w:after="100" w:afterAutospacing="1" w:line="240" w:lineRule="auto"/>
        <w:ind w:firstLine="720"/>
        <w:jc w:val="both"/>
        <w:rPr>
          <w:rFonts w:eastAsia="Times New Roman" w:cstheme="minorHAnsi"/>
          <w:color w:val="212529"/>
          <w:lang w:eastAsia="el-GR"/>
        </w:rPr>
      </w:pPr>
      <w:r w:rsidRPr="00074A37">
        <w:rPr>
          <w:rFonts w:eastAsia="Times New Roman" w:cstheme="minorHAnsi"/>
          <w:b/>
          <w:color w:val="212529"/>
          <w:lang w:eastAsia="el-GR"/>
        </w:rPr>
        <w:t>Σας ευχαριστούμε εκ των προτέρων για τη συνεργασία</w:t>
      </w:r>
      <w:r w:rsidR="000E7CA3">
        <w:rPr>
          <w:rFonts w:eastAsia="Times New Roman" w:cstheme="minorHAnsi"/>
          <w:color w:val="212529"/>
          <w:lang w:eastAsia="el-GR"/>
        </w:rPr>
        <w:t xml:space="preserve"> και πιστεύουμε ότι όλοι οι γονείς θα είστε </w:t>
      </w:r>
      <w:r w:rsidR="000E7CA3" w:rsidRPr="00074A37">
        <w:rPr>
          <w:rFonts w:eastAsia="Times New Roman" w:cstheme="minorHAnsi"/>
          <w:b/>
          <w:color w:val="212529"/>
          <w:lang w:eastAsia="el-GR"/>
        </w:rPr>
        <w:t>αρωγοί</w:t>
      </w:r>
      <w:r w:rsidR="000E7CA3">
        <w:rPr>
          <w:rFonts w:eastAsia="Times New Roman" w:cstheme="minorHAnsi"/>
          <w:color w:val="212529"/>
          <w:lang w:eastAsia="el-GR"/>
        </w:rPr>
        <w:t xml:space="preserve"> σε αυτή μας την προσπάθεια, ώστε να στηριχτεί από κοινού ένα εγχείρημα με προοπτικές και μοναδικό σκοπό το καλό των παιδιών μας!</w:t>
      </w:r>
    </w:p>
    <w:p w:rsidR="002147D2" w:rsidRPr="00FC3F71" w:rsidRDefault="002147D2" w:rsidP="00FC3F71">
      <w:pPr>
        <w:spacing w:after="0" w:line="240" w:lineRule="auto"/>
        <w:jc w:val="both"/>
        <w:rPr>
          <w:rFonts w:eastAsia="Times New Roman" w:cstheme="minorHAnsi"/>
          <w:color w:val="212529"/>
          <w:lang w:eastAsia="el-GR"/>
        </w:rPr>
      </w:pPr>
    </w:p>
    <w:p w:rsidR="001C27F5" w:rsidRDefault="001C27F5" w:rsidP="002147D2">
      <w:pPr>
        <w:spacing w:after="0" w:line="360" w:lineRule="auto"/>
        <w:ind w:firstLine="720"/>
        <w:jc w:val="center"/>
        <w:rPr>
          <w:rFonts w:eastAsia="Times New Roman" w:cstheme="minorHAnsi"/>
          <w:b/>
          <w:color w:val="212529"/>
          <w:lang w:eastAsia="el-GR"/>
        </w:rPr>
      </w:pPr>
    </w:p>
    <w:p w:rsidR="001C27F5" w:rsidRDefault="00CB698E" w:rsidP="002147D2">
      <w:pPr>
        <w:spacing w:after="0" w:line="360" w:lineRule="auto"/>
        <w:ind w:firstLine="720"/>
        <w:jc w:val="center"/>
        <w:rPr>
          <w:b/>
        </w:rPr>
      </w:pPr>
      <w:r w:rsidRPr="005E1E19">
        <w:rPr>
          <w:b/>
        </w:rPr>
        <w:t xml:space="preserve">Η </w:t>
      </w:r>
      <w:r w:rsidR="00E73EB0" w:rsidRPr="005E1E19">
        <w:rPr>
          <w:b/>
        </w:rPr>
        <w:t>Δήμαρχος</w:t>
      </w:r>
      <w:r w:rsidR="00FC3F71">
        <w:rPr>
          <w:b/>
        </w:rPr>
        <w:t xml:space="preserve"> </w:t>
      </w:r>
    </w:p>
    <w:p w:rsidR="00FC3F71" w:rsidRDefault="00E73EB0" w:rsidP="001C27F5">
      <w:pPr>
        <w:spacing w:after="0" w:line="480" w:lineRule="auto"/>
        <w:ind w:firstLine="720"/>
        <w:jc w:val="center"/>
        <w:rPr>
          <w:b/>
        </w:rPr>
      </w:pPr>
      <w:r w:rsidRPr="005E1E19">
        <w:rPr>
          <w:b/>
        </w:rPr>
        <w:t>Αμφίκλειας – Ελάτειας</w:t>
      </w:r>
    </w:p>
    <w:p w:rsidR="0048005C" w:rsidRDefault="00E73EB0" w:rsidP="00FC3F71">
      <w:pPr>
        <w:pStyle w:val="a5"/>
        <w:spacing w:line="360" w:lineRule="auto"/>
        <w:ind w:firstLine="720"/>
        <w:jc w:val="center"/>
        <w:rPr>
          <w:b/>
        </w:rPr>
      </w:pPr>
      <w:r w:rsidRPr="005E1E19">
        <w:rPr>
          <w:b/>
        </w:rPr>
        <w:t>Αθανασία</w:t>
      </w:r>
      <w:r w:rsidR="00CB698E" w:rsidRPr="005E1E19">
        <w:rPr>
          <w:b/>
        </w:rPr>
        <w:t xml:space="preserve"> Π</w:t>
      </w:r>
      <w:r>
        <w:rPr>
          <w:b/>
        </w:rPr>
        <w:t>λ</w:t>
      </w:r>
      <w:r w:rsidR="00CB698E" w:rsidRPr="005E1E19">
        <w:rPr>
          <w:b/>
        </w:rPr>
        <w:t>. Σ</w:t>
      </w:r>
      <w:r w:rsidRPr="005E1E19">
        <w:rPr>
          <w:b/>
        </w:rPr>
        <w:t>τιβακτ</w:t>
      </w:r>
      <w:r>
        <w:rPr>
          <w:b/>
        </w:rPr>
        <w:t>ή</w:t>
      </w:r>
    </w:p>
    <w:p w:rsidR="00365CED" w:rsidRDefault="00365CED" w:rsidP="00FC3F71">
      <w:pPr>
        <w:pStyle w:val="a5"/>
        <w:spacing w:line="360" w:lineRule="auto"/>
        <w:ind w:firstLine="720"/>
        <w:jc w:val="center"/>
        <w:rPr>
          <w:b/>
        </w:rPr>
      </w:pPr>
    </w:p>
    <w:p w:rsidR="00365CED" w:rsidRDefault="00365CED" w:rsidP="00FC3F71">
      <w:pPr>
        <w:pStyle w:val="a5"/>
        <w:spacing w:line="360" w:lineRule="auto"/>
        <w:ind w:firstLine="720"/>
        <w:jc w:val="center"/>
        <w:rPr>
          <w:b/>
        </w:rPr>
      </w:pPr>
    </w:p>
    <w:p w:rsidR="00365CED" w:rsidRDefault="00365CED" w:rsidP="00FC3F71">
      <w:pPr>
        <w:pStyle w:val="a5"/>
        <w:spacing w:line="360" w:lineRule="auto"/>
        <w:ind w:firstLine="720"/>
        <w:jc w:val="center"/>
        <w:rPr>
          <w:b/>
        </w:rPr>
      </w:pPr>
    </w:p>
    <w:p w:rsidR="00365CED" w:rsidRPr="00335816" w:rsidRDefault="00365CED" w:rsidP="00FC3F71">
      <w:pPr>
        <w:pStyle w:val="a5"/>
        <w:spacing w:line="360" w:lineRule="auto"/>
        <w:ind w:firstLine="720"/>
        <w:jc w:val="center"/>
        <w:rPr>
          <w:rFonts w:cstheme="minorHAnsi"/>
        </w:rPr>
      </w:pPr>
    </w:p>
    <w:sectPr w:rsidR="00365CED" w:rsidRPr="00335816" w:rsidSect="0033581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8BD"/>
    <w:multiLevelType w:val="hybridMultilevel"/>
    <w:tmpl w:val="9E301D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49312345"/>
    <w:multiLevelType w:val="multilevel"/>
    <w:tmpl w:val="F24254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54661BE0"/>
    <w:multiLevelType w:val="multilevel"/>
    <w:tmpl w:val="30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B326A"/>
    <w:rsid w:val="00060C8F"/>
    <w:rsid w:val="00074A37"/>
    <w:rsid w:val="00085526"/>
    <w:rsid w:val="000C1F31"/>
    <w:rsid w:val="000E7CA3"/>
    <w:rsid w:val="00102965"/>
    <w:rsid w:val="00103963"/>
    <w:rsid w:val="00113BC3"/>
    <w:rsid w:val="00121D7C"/>
    <w:rsid w:val="00150CEF"/>
    <w:rsid w:val="00192037"/>
    <w:rsid w:val="001C27F5"/>
    <w:rsid w:val="001D2A65"/>
    <w:rsid w:val="00206A9F"/>
    <w:rsid w:val="002147D2"/>
    <w:rsid w:val="00234BDA"/>
    <w:rsid w:val="00237A50"/>
    <w:rsid w:val="00297099"/>
    <w:rsid w:val="002B326A"/>
    <w:rsid w:val="00335816"/>
    <w:rsid w:val="00365CED"/>
    <w:rsid w:val="0037093C"/>
    <w:rsid w:val="00391D99"/>
    <w:rsid w:val="003A049D"/>
    <w:rsid w:val="003B136B"/>
    <w:rsid w:val="003E2B5F"/>
    <w:rsid w:val="003E4ACC"/>
    <w:rsid w:val="00417217"/>
    <w:rsid w:val="00457909"/>
    <w:rsid w:val="00473DD1"/>
    <w:rsid w:val="0048005C"/>
    <w:rsid w:val="004B7061"/>
    <w:rsid w:val="004D0334"/>
    <w:rsid w:val="004F61C0"/>
    <w:rsid w:val="00513B12"/>
    <w:rsid w:val="00562642"/>
    <w:rsid w:val="00573307"/>
    <w:rsid w:val="0058273F"/>
    <w:rsid w:val="00584A8F"/>
    <w:rsid w:val="005D6193"/>
    <w:rsid w:val="00607F72"/>
    <w:rsid w:val="0066540B"/>
    <w:rsid w:val="00674D0E"/>
    <w:rsid w:val="006D47C1"/>
    <w:rsid w:val="00746C92"/>
    <w:rsid w:val="0077506A"/>
    <w:rsid w:val="00793299"/>
    <w:rsid w:val="0079338E"/>
    <w:rsid w:val="007A300D"/>
    <w:rsid w:val="007A49F1"/>
    <w:rsid w:val="007D1C69"/>
    <w:rsid w:val="007D3D77"/>
    <w:rsid w:val="007F0A26"/>
    <w:rsid w:val="0080208D"/>
    <w:rsid w:val="00847912"/>
    <w:rsid w:val="008859FD"/>
    <w:rsid w:val="008B49E8"/>
    <w:rsid w:val="008B7D33"/>
    <w:rsid w:val="008C788D"/>
    <w:rsid w:val="008E61BA"/>
    <w:rsid w:val="0090085B"/>
    <w:rsid w:val="009568FC"/>
    <w:rsid w:val="009A7832"/>
    <w:rsid w:val="00A06F40"/>
    <w:rsid w:val="00A37336"/>
    <w:rsid w:val="00A62277"/>
    <w:rsid w:val="00AB2463"/>
    <w:rsid w:val="00B76C62"/>
    <w:rsid w:val="00B86233"/>
    <w:rsid w:val="00BE43E2"/>
    <w:rsid w:val="00C358B9"/>
    <w:rsid w:val="00CB698E"/>
    <w:rsid w:val="00CE2719"/>
    <w:rsid w:val="00D7226A"/>
    <w:rsid w:val="00D83847"/>
    <w:rsid w:val="00DD09D3"/>
    <w:rsid w:val="00E31B28"/>
    <w:rsid w:val="00E34B15"/>
    <w:rsid w:val="00E35507"/>
    <w:rsid w:val="00E718E1"/>
    <w:rsid w:val="00E71CE1"/>
    <w:rsid w:val="00E73EB0"/>
    <w:rsid w:val="00E9255D"/>
    <w:rsid w:val="00ED32BF"/>
    <w:rsid w:val="00F04C0B"/>
    <w:rsid w:val="00F1536C"/>
    <w:rsid w:val="00F24179"/>
    <w:rsid w:val="00F65F86"/>
    <w:rsid w:val="00F84A01"/>
    <w:rsid w:val="00FC3F71"/>
    <w:rsid w:val="00FE7D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86EA9-56C3-46D4-90C8-98B81143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title">
    <w:name w:val="post-title"/>
    <w:basedOn w:val="a0"/>
    <w:rsid w:val="002B326A"/>
  </w:style>
  <w:style w:type="paragraph" w:styleId="Web">
    <w:name w:val="Normal (Web)"/>
    <w:basedOn w:val="a"/>
    <w:uiPriority w:val="99"/>
    <w:semiHidden/>
    <w:unhideWhenUsed/>
    <w:rsid w:val="002B3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B326A"/>
    <w:rPr>
      <w:b/>
      <w:bCs/>
    </w:rPr>
  </w:style>
  <w:style w:type="paragraph" w:styleId="a4">
    <w:name w:val="Balloon Text"/>
    <w:basedOn w:val="a"/>
    <w:link w:val="Char"/>
    <w:uiPriority w:val="99"/>
    <w:semiHidden/>
    <w:unhideWhenUsed/>
    <w:rsid w:val="002B326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B326A"/>
    <w:rPr>
      <w:rFonts w:ascii="Tahoma" w:hAnsi="Tahoma" w:cs="Tahoma"/>
      <w:sz w:val="16"/>
      <w:szCs w:val="16"/>
    </w:rPr>
  </w:style>
  <w:style w:type="paragraph" w:styleId="a5">
    <w:name w:val="No Spacing"/>
    <w:uiPriority w:val="1"/>
    <w:qFormat/>
    <w:rsid w:val="00573307"/>
    <w:pPr>
      <w:spacing w:after="0" w:line="240" w:lineRule="auto"/>
    </w:pPr>
  </w:style>
  <w:style w:type="character" w:styleId="-">
    <w:name w:val="Hyperlink"/>
    <w:basedOn w:val="a0"/>
    <w:uiPriority w:val="99"/>
    <w:unhideWhenUsed/>
    <w:rsid w:val="009568FC"/>
    <w:rPr>
      <w:color w:val="0000FF" w:themeColor="hyperlink"/>
      <w:u w:val="single"/>
    </w:rPr>
  </w:style>
  <w:style w:type="paragraph" w:styleId="a6">
    <w:name w:val="List Paragraph"/>
    <w:basedOn w:val="a"/>
    <w:uiPriority w:val="34"/>
    <w:qFormat/>
    <w:rsid w:val="00FC3F71"/>
    <w:pPr>
      <w:ind w:left="720"/>
      <w:contextualSpacing/>
    </w:pPr>
  </w:style>
  <w:style w:type="character" w:styleId="-0">
    <w:name w:val="FollowedHyperlink"/>
    <w:basedOn w:val="a0"/>
    <w:uiPriority w:val="99"/>
    <w:semiHidden/>
    <w:unhideWhenUsed/>
    <w:rsid w:val="00900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taa.gr" TargetMode="External"/><Relationship Id="rId3" Type="http://schemas.openxmlformats.org/officeDocument/2006/relationships/settings" Target="settings.xml"/><Relationship Id="rId7" Type="http://schemas.openxmlformats.org/officeDocument/2006/relationships/hyperlink" Target="http://www.eeta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mos-amfiklias-elat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mos-amfiklias-elati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3411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Eidikos Sinergatis 1</dc:creator>
  <cp:lastModifiedBy>user</cp:lastModifiedBy>
  <cp:revision>2</cp:revision>
  <cp:lastPrinted>2021-06-18T06:53:00Z</cp:lastPrinted>
  <dcterms:created xsi:type="dcterms:W3CDTF">2021-06-18T18:41:00Z</dcterms:created>
  <dcterms:modified xsi:type="dcterms:W3CDTF">2021-06-18T18:41:00Z</dcterms:modified>
</cp:coreProperties>
</file>